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00" w:rsidRPr="002A22DF" w:rsidRDefault="00F94F00" w:rsidP="00F94F00">
      <w:pPr>
        <w:rPr>
          <w:rFonts w:asciiTheme="majorHAnsi" w:hAnsiTheme="majorHAnsi"/>
          <w:b/>
          <w:lang w:val="da-DK"/>
        </w:rPr>
      </w:pPr>
      <w:bookmarkStart w:id="0" w:name="_GoBack"/>
      <w:bookmarkEnd w:id="0"/>
    </w:p>
    <w:p w:rsidR="00F94F00" w:rsidRPr="002A22DF" w:rsidRDefault="0020585C" w:rsidP="00F94F00">
      <w:pPr>
        <w:rPr>
          <w:rFonts w:asciiTheme="majorHAnsi" w:hAnsiTheme="majorHAnsi"/>
          <w:b/>
          <w:lang w:val="da-DK"/>
        </w:rPr>
      </w:pPr>
      <w:r>
        <w:rPr>
          <w:rFonts w:asciiTheme="majorHAnsi" w:hAnsiTheme="majorHAnsi"/>
          <w:b/>
          <w:lang w:val="da-DK"/>
        </w:rPr>
        <w:t>Kære Bellav</w:t>
      </w:r>
      <w:r w:rsidR="00F94F00" w:rsidRPr="002A22DF">
        <w:rPr>
          <w:rFonts w:asciiTheme="majorHAnsi" w:hAnsiTheme="majorHAnsi"/>
          <w:b/>
          <w:lang w:val="da-DK"/>
        </w:rPr>
        <w:t>ista medejer</w:t>
      </w:r>
      <w:r w:rsidR="0006703D" w:rsidRPr="002A22DF">
        <w:rPr>
          <w:rFonts w:asciiTheme="majorHAnsi" w:hAnsiTheme="majorHAnsi"/>
          <w:b/>
          <w:lang w:val="da-DK"/>
        </w:rPr>
        <w:t>/beboer</w:t>
      </w:r>
      <w:r w:rsidR="003042D3" w:rsidRPr="002A22DF">
        <w:rPr>
          <w:rFonts w:asciiTheme="majorHAnsi" w:hAnsiTheme="majorHAnsi"/>
          <w:b/>
          <w:lang w:val="da-DK"/>
        </w:rPr>
        <w:t>:</w:t>
      </w:r>
    </w:p>
    <w:p w:rsidR="003042D3" w:rsidRPr="002A22DF" w:rsidRDefault="003042D3" w:rsidP="00F94F00">
      <w:pPr>
        <w:rPr>
          <w:rFonts w:asciiTheme="majorHAnsi" w:hAnsiTheme="majorHAnsi"/>
          <w:b/>
          <w:lang w:val="da-DK"/>
        </w:rPr>
      </w:pPr>
    </w:p>
    <w:p w:rsidR="0069227C" w:rsidRPr="002A22DF" w:rsidRDefault="00F94F00" w:rsidP="00F94F00">
      <w:pPr>
        <w:rPr>
          <w:rFonts w:asciiTheme="majorHAnsi" w:hAnsiTheme="majorHAnsi"/>
          <w:lang w:val="da-DK"/>
        </w:rPr>
      </w:pPr>
      <w:r w:rsidRPr="002A22DF">
        <w:rPr>
          <w:rFonts w:asciiTheme="majorHAnsi" w:hAnsiTheme="majorHAnsi"/>
          <w:lang w:val="da-DK"/>
        </w:rPr>
        <w:t xml:space="preserve">Nærværende nyhedsbrev udsendes </w:t>
      </w:r>
      <w:r w:rsidR="0069227C" w:rsidRPr="002A22DF">
        <w:rPr>
          <w:rFonts w:asciiTheme="majorHAnsi" w:hAnsiTheme="majorHAnsi"/>
          <w:lang w:val="da-DK"/>
        </w:rPr>
        <w:t xml:space="preserve">denne gang til </w:t>
      </w:r>
      <w:r w:rsidR="00FD460E" w:rsidRPr="002A22DF">
        <w:rPr>
          <w:rFonts w:asciiTheme="majorHAnsi" w:hAnsiTheme="majorHAnsi"/>
          <w:lang w:val="da-DK"/>
        </w:rPr>
        <w:t xml:space="preserve">ejere </w:t>
      </w:r>
      <w:r w:rsidR="00C3313C" w:rsidRPr="002A22DF">
        <w:rPr>
          <w:rFonts w:asciiTheme="majorHAnsi" w:hAnsiTheme="majorHAnsi"/>
          <w:lang w:val="da-DK"/>
        </w:rPr>
        <w:t xml:space="preserve">og beboere samt </w:t>
      </w:r>
      <w:r w:rsidR="00FD460E" w:rsidRPr="002A22DF">
        <w:rPr>
          <w:rFonts w:asciiTheme="majorHAnsi" w:hAnsiTheme="majorHAnsi"/>
          <w:lang w:val="da-DK"/>
        </w:rPr>
        <w:t>uploades på h</w:t>
      </w:r>
      <w:r w:rsidR="00A878BD" w:rsidRPr="002A22DF">
        <w:rPr>
          <w:rFonts w:asciiTheme="majorHAnsi" w:hAnsiTheme="majorHAnsi"/>
          <w:lang w:val="da-DK"/>
        </w:rPr>
        <w:t>jemmes</w:t>
      </w:r>
      <w:r w:rsidR="00A878BD" w:rsidRPr="002A22DF">
        <w:rPr>
          <w:rFonts w:asciiTheme="majorHAnsi" w:hAnsiTheme="majorHAnsi"/>
          <w:lang w:val="da-DK"/>
        </w:rPr>
        <w:t>i</w:t>
      </w:r>
      <w:r w:rsidR="00A878BD" w:rsidRPr="002A22DF">
        <w:rPr>
          <w:rFonts w:asciiTheme="majorHAnsi" w:hAnsiTheme="majorHAnsi"/>
          <w:lang w:val="da-DK"/>
        </w:rPr>
        <w:t>den.</w:t>
      </w:r>
    </w:p>
    <w:p w:rsidR="00A82BFA" w:rsidRPr="002A22DF" w:rsidRDefault="00A82BFA" w:rsidP="00F94F00">
      <w:pPr>
        <w:rPr>
          <w:rFonts w:asciiTheme="majorHAnsi" w:hAnsiTheme="majorHAnsi"/>
          <w:lang w:val="da-DK"/>
        </w:rPr>
      </w:pPr>
    </w:p>
    <w:p w:rsidR="00DC6DAD" w:rsidRPr="002A22DF" w:rsidRDefault="00422534" w:rsidP="00F94F00">
      <w:pPr>
        <w:rPr>
          <w:rFonts w:asciiTheme="majorHAnsi" w:hAnsiTheme="majorHAnsi"/>
          <w:lang w:val="da-DK"/>
        </w:rPr>
      </w:pPr>
      <w:r w:rsidRPr="002A22DF">
        <w:rPr>
          <w:rFonts w:asciiTheme="majorHAnsi" w:hAnsiTheme="majorHAnsi"/>
          <w:lang w:val="da-DK"/>
        </w:rPr>
        <w:t xml:space="preserve">Bestyrelsen </w:t>
      </w:r>
      <w:r w:rsidR="0087533F" w:rsidRPr="002A22DF">
        <w:rPr>
          <w:rFonts w:asciiTheme="majorHAnsi" w:hAnsiTheme="majorHAnsi"/>
          <w:lang w:val="da-DK"/>
        </w:rPr>
        <w:t xml:space="preserve">vil med dette </w:t>
      </w:r>
      <w:r w:rsidR="00B7366D" w:rsidRPr="002A22DF">
        <w:rPr>
          <w:rFonts w:asciiTheme="majorHAnsi" w:hAnsiTheme="majorHAnsi"/>
          <w:lang w:val="da-DK"/>
        </w:rPr>
        <w:t>sidste nyhedsbrev inden sommerferien</w:t>
      </w:r>
      <w:r w:rsidR="0006703D" w:rsidRPr="002A22DF">
        <w:rPr>
          <w:rFonts w:asciiTheme="majorHAnsi" w:hAnsiTheme="majorHAnsi"/>
          <w:lang w:val="da-DK"/>
        </w:rPr>
        <w:t xml:space="preserve"> </w:t>
      </w:r>
      <w:r w:rsidR="0087533F" w:rsidRPr="002A22DF">
        <w:rPr>
          <w:rFonts w:asciiTheme="majorHAnsi" w:hAnsiTheme="majorHAnsi"/>
          <w:lang w:val="da-DK"/>
        </w:rPr>
        <w:t>kort orientere om bestyrelsens arbejde og forløbet af de udestående projekter.</w:t>
      </w:r>
      <w:r w:rsidR="00B614DE" w:rsidRPr="002A22DF">
        <w:rPr>
          <w:rFonts w:asciiTheme="majorHAnsi" w:hAnsiTheme="majorHAnsi"/>
          <w:lang w:val="da-DK"/>
        </w:rPr>
        <w:t xml:space="preserve"> </w:t>
      </w:r>
    </w:p>
    <w:p w:rsidR="0087533F" w:rsidRPr="002A22DF" w:rsidRDefault="0087533F" w:rsidP="00F94F00">
      <w:pPr>
        <w:rPr>
          <w:rFonts w:asciiTheme="majorHAnsi" w:hAnsiTheme="majorHAnsi"/>
          <w:lang w:val="da-DK"/>
        </w:rPr>
      </w:pPr>
    </w:p>
    <w:p w:rsidR="00F94F00" w:rsidRPr="002A22DF" w:rsidRDefault="00DC6DAD" w:rsidP="00DC6DAD">
      <w:pPr>
        <w:rPr>
          <w:rFonts w:asciiTheme="majorHAnsi" w:hAnsiTheme="majorHAnsi"/>
          <w:b/>
          <w:lang w:val="da-DK"/>
        </w:rPr>
      </w:pPr>
      <w:r w:rsidRPr="002A22DF">
        <w:rPr>
          <w:rFonts w:asciiTheme="majorHAnsi" w:hAnsiTheme="majorHAnsi"/>
          <w:b/>
          <w:lang w:val="da-DK"/>
        </w:rPr>
        <w:t>Bestyrelsen:</w:t>
      </w:r>
    </w:p>
    <w:p w:rsidR="00DC6DAD" w:rsidRPr="002A22DF" w:rsidRDefault="00DC6DAD" w:rsidP="00DC6DAD">
      <w:pPr>
        <w:rPr>
          <w:rFonts w:asciiTheme="majorHAnsi" w:hAnsiTheme="majorHAnsi"/>
          <w:b/>
          <w:lang w:val="da-DK"/>
        </w:rPr>
      </w:pPr>
    </w:p>
    <w:p w:rsidR="0006703D" w:rsidRPr="002A22DF" w:rsidRDefault="00B7366D" w:rsidP="00DC6DAD">
      <w:pPr>
        <w:rPr>
          <w:rFonts w:asciiTheme="majorHAnsi" w:hAnsiTheme="majorHAnsi"/>
          <w:lang w:val="da-DK"/>
        </w:rPr>
      </w:pPr>
      <w:r w:rsidRPr="002A22DF">
        <w:rPr>
          <w:rFonts w:asciiTheme="majorHAnsi" w:hAnsiTheme="majorHAnsi"/>
          <w:lang w:val="da-DK"/>
        </w:rPr>
        <w:t>Den ”nye” bestyrelse er kommet godt i gang med arbejdet og de vigtigste arbejdsopgaver er fo</w:t>
      </w:r>
      <w:r w:rsidRPr="002A22DF">
        <w:rPr>
          <w:rFonts w:asciiTheme="majorHAnsi" w:hAnsiTheme="majorHAnsi"/>
          <w:lang w:val="da-DK"/>
        </w:rPr>
        <w:t>r</w:t>
      </w:r>
      <w:r w:rsidRPr="002A22DF">
        <w:rPr>
          <w:rFonts w:asciiTheme="majorHAnsi" w:hAnsiTheme="majorHAnsi"/>
          <w:lang w:val="da-DK"/>
        </w:rPr>
        <w:t>delt.</w:t>
      </w:r>
    </w:p>
    <w:p w:rsidR="00E3160E" w:rsidRPr="002A22DF" w:rsidRDefault="0087533F" w:rsidP="00F94F00">
      <w:pPr>
        <w:rPr>
          <w:rFonts w:asciiTheme="majorHAnsi" w:hAnsiTheme="majorHAnsi"/>
          <w:lang w:val="da-DK"/>
        </w:rPr>
      </w:pPr>
      <w:r w:rsidRPr="002A22DF">
        <w:rPr>
          <w:rFonts w:asciiTheme="majorHAnsi" w:hAnsiTheme="majorHAnsi"/>
          <w:lang w:val="da-DK"/>
        </w:rPr>
        <w:t xml:space="preserve"> </w:t>
      </w:r>
    </w:p>
    <w:p w:rsidR="00F94F00" w:rsidRPr="002A22DF" w:rsidRDefault="00DC6DAD" w:rsidP="00F94F00">
      <w:pPr>
        <w:rPr>
          <w:rFonts w:asciiTheme="majorHAnsi" w:hAnsiTheme="majorHAnsi"/>
          <w:b/>
          <w:lang w:val="da-DK"/>
        </w:rPr>
      </w:pPr>
      <w:r w:rsidRPr="002A22DF">
        <w:rPr>
          <w:rFonts w:asciiTheme="majorHAnsi" w:hAnsiTheme="majorHAnsi"/>
          <w:b/>
          <w:lang w:val="da-DK"/>
        </w:rPr>
        <w:t>Renoveringen af bygningerne:</w:t>
      </w:r>
    </w:p>
    <w:p w:rsidR="00DC6DAD" w:rsidRPr="002A22DF" w:rsidRDefault="00DC6DAD" w:rsidP="00F94F00">
      <w:pPr>
        <w:rPr>
          <w:rFonts w:asciiTheme="majorHAnsi" w:hAnsiTheme="majorHAnsi"/>
          <w:b/>
          <w:lang w:val="da-DK"/>
        </w:rPr>
      </w:pPr>
    </w:p>
    <w:p w:rsidR="00A82BFA" w:rsidRPr="002A22DF" w:rsidRDefault="00B7366D" w:rsidP="00F94F00">
      <w:pPr>
        <w:rPr>
          <w:rFonts w:asciiTheme="majorHAnsi" w:hAnsiTheme="majorHAnsi"/>
          <w:lang w:val="da-DK"/>
        </w:rPr>
      </w:pPr>
      <w:r w:rsidRPr="002A22DF">
        <w:rPr>
          <w:rFonts w:asciiTheme="majorHAnsi" w:hAnsiTheme="majorHAnsi"/>
          <w:lang w:val="da-DK"/>
        </w:rPr>
        <w:t>Der har været afholdt et-årsgennemgang med JOP (Murer-hovedentreprenøren) – forskellige u</w:t>
      </w:r>
      <w:r w:rsidRPr="002A22DF">
        <w:rPr>
          <w:rFonts w:asciiTheme="majorHAnsi" w:hAnsiTheme="majorHAnsi"/>
          <w:lang w:val="da-DK"/>
        </w:rPr>
        <w:t>d</w:t>
      </w:r>
      <w:r w:rsidRPr="002A22DF">
        <w:rPr>
          <w:rFonts w:asciiTheme="majorHAnsi" w:hAnsiTheme="majorHAnsi"/>
          <w:lang w:val="da-DK"/>
        </w:rPr>
        <w:t>bedringer af særligt revnedannelser mellem altanbrystninger og murværk blev drøftet. Vi har sat emnet lidt på pause – da en mere vedvarende løsning end blot pudsreparation muligvis kan ko</w:t>
      </w:r>
      <w:r w:rsidRPr="002A22DF">
        <w:rPr>
          <w:rFonts w:asciiTheme="majorHAnsi" w:hAnsiTheme="majorHAnsi"/>
          <w:lang w:val="da-DK"/>
        </w:rPr>
        <w:t>m</w:t>
      </w:r>
      <w:r w:rsidRPr="002A22DF">
        <w:rPr>
          <w:rFonts w:asciiTheme="majorHAnsi" w:hAnsiTheme="majorHAnsi"/>
          <w:lang w:val="da-DK"/>
        </w:rPr>
        <w:t>me på tale.</w:t>
      </w:r>
    </w:p>
    <w:p w:rsidR="00B7366D" w:rsidRPr="002A22DF" w:rsidRDefault="00B7366D" w:rsidP="00F94F00">
      <w:pPr>
        <w:rPr>
          <w:rFonts w:asciiTheme="majorHAnsi" w:hAnsiTheme="majorHAnsi"/>
          <w:lang w:val="da-DK"/>
        </w:rPr>
      </w:pPr>
    </w:p>
    <w:p w:rsidR="00B7366D" w:rsidRPr="002A22DF" w:rsidRDefault="00B7366D" w:rsidP="00F94F00">
      <w:pPr>
        <w:rPr>
          <w:rFonts w:asciiTheme="majorHAnsi" w:hAnsiTheme="majorHAnsi"/>
          <w:lang w:val="da-DK"/>
        </w:rPr>
      </w:pPr>
      <w:proofErr w:type="spellStart"/>
      <w:r w:rsidRPr="002A22DF">
        <w:rPr>
          <w:rFonts w:asciiTheme="majorHAnsi" w:hAnsiTheme="majorHAnsi"/>
          <w:lang w:val="da-DK"/>
        </w:rPr>
        <w:t>Barsdal</w:t>
      </w:r>
      <w:proofErr w:type="spellEnd"/>
      <w:r w:rsidRPr="002A22DF">
        <w:rPr>
          <w:rFonts w:asciiTheme="majorHAnsi" w:hAnsiTheme="majorHAnsi"/>
          <w:lang w:val="da-DK"/>
        </w:rPr>
        <w:t xml:space="preserve"> </w:t>
      </w:r>
      <w:r w:rsidR="00A11A4F" w:rsidRPr="002A22DF">
        <w:rPr>
          <w:rFonts w:asciiTheme="majorHAnsi" w:hAnsiTheme="majorHAnsi"/>
          <w:lang w:val="da-DK"/>
        </w:rPr>
        <w:t xml:space="preserve">(Maleren) </w:t>
      </w:r>
      <w:r w:rsidRPr="002A22DF">
        <w:rPr>
          <w:rFonts w:asciiTheme="majorHAnsi" w:hAnsiTheme="majorHAnsi"/>
          <w:lang w:val="da-DK"/>
        </w:rPr>
        <w:t>har udbedret sokkelma</w:t>
      </w:r>
      <w:r w:rsidR="0020585C">
        <w:rPr>
          <w:rFonts w:asciiTheme="majorHAnsi" w:hAnsiTheme="majorHAnsi"/>
          <w:lang w:val="da-DK"/>
        </w:rPr>
        <w:t xml:space="preserve">lingen generelt – det bliver </w:t>
      </w:r>
      <w:r w:rsidRPr="002A22DF">
        <w:rPr>
          <w:rFonts w:asciiTheme="majorHAnsi" w:hAnsiTheme="majorHAnsi"/>
          <w:lang w:val="da-DK"/>
        </w:rPr>
        <w:t>nok en tilbagevendende o</w:t>
      </w:r>
      <w:r w:rsidRPr="002A22DF">
        <w:rPr>
          <w:rFonts w:asciiTheme="majorHAnsi" w:hAnsiTheme="majorHAnsi"/>
          <w:lang w:val="da-DK"/>
        </w:rPr>
        <w:t>p</w:t>
      </w:r>
      <w:r w:rsidRPr="002A22DF">
        <w:rPr>
          <w:rFonts w:asciiTheme="majorHAnsi" w:hAnsiTheme="majorHAnsi"/>
          <w:lang w:val="da-DK"/>
        </w:rPr>
        <w:t>gave.</w:t>
      </w:r>
    </w:p>
    <w:p w:rsidR="00B7366D" w:rsidRPr="002A22DF" w:rsidRDefault="00B7366D" w:rsidP="00F94F00">
      <w:pPr>
        <w:rPr>
          <w:rFonts w:asciiTheme="majorHAnsi" w:hAnsiTheme="majorHAnsi"/>
          <w:lang w:val="da-DK"/>
        </w:rPr>
      </w:pPr>
    </w:p>
    <w:p w:rsidR="00F94F00" w:rsidRPr="002A22DF" w:rsidRDefault="00E40761" w:rsidP="00F94F00">
      <w:pPr>
        <w:rPr>
          <w:rFonts w:asciiTheme="majorHAnsi" w:hAnsiTheme="majorHAnsi"/>
          <w:b/>
          <w:lang w:val="da-DK"/>
        </w:rPr>
      </w:pPr>
      <w:r w:rsidRPr="002A22DF">
        <w:rPr>
          <w:rFonts w:asciiTheme="majorHAnsi" w:hAnsiTheme="majorHAnsi"/>
          <w:b/>
          <w:lang w:val="da-DK"/>
        </w:rPr>
        <w:t>Øvri</w:t>
      </w:r>
      <w:r w:rsidR="00A27E69" w:rsidRPr="002A22DF">
        <w:rPr>
          <w:rFonts w:asciiTheme="majorHAnsi" w:hAnsiTheme="majorHAnsi"/>
          <w:b/>
          <w:lang w:val="da-DK"/>
        </w:rPr>
        <w:t>ge ”projekter”:</w:t>
      </w:r>
    </w:p>
    <w:p w:rsidR="000F5A24" w:rsidRPr="002A22DF" w:rsidRDefault="000F5A24" w:rsidP="00F94F00">
      <w:pPr>
        <w:rPr>
          <w:rFonts w:asciiTheme="majorHAnsi" w:hAnsiTheme="majorHAnsi"/>
          <w:lang w:val="da-DK"/>
        </w:rPr>
      </w:pPr>
    </w:p>
    <w:p w:rsidR="00B7366D" w:rsidRPr="002A22DF" w:rsidRDefault="00A27E69" w:rsidP="00F94F00">
      <w:pPr>
        <w:rPr>
          <w:rFonts w:asciiTheme="majorHAnsi" w:hAnsiTheme="majorHAnsi"/>
          <w:lang w:val="da-DK"/>
        </w:rPr>
      </w:pPr>
      <w:r w:rsidRPr="002A22DF">
        <w:rPr>
          <w:rFonts w:asciiTheme="majorHAnsi" w:hAnsiTheme="majorHAnsi"/>
          <w:lang w:val="da-DK"/>
        </w:rPr>
        <w:t xml:space="preserve">Istandsættelsen af </w:t>
      </w:r>
      <w:proofErr w:type="spellStart"/>
      <w:r w:rsidRPr="002A22DF">
        <w:rPr>
          <w:rFonts w:asciiTheme="majorHAnsi" w:hAnsiTheme="majorHAnsi"/>
          <w:lang w:val="da-DK"/>
        </w:rPr>
        <w:t>Østhaven</w:t>
      </w:r>
      <w:proofErr w:type="spellEnd"/>
      <w:r w:rsidRPr="002A22DF">
        <w:rPr>
          <w:rFonts w:asciiTheme="majorHAnsi" w:hAnsiTheme="majorHAnsi"/>
          <w:lang w:val="da-DK"/>
        </w:rPr>
        <w:t>/gården</w:t>
      </w:r>
      <w:r w:rsidR="00B7366D" w:rsidRPr="002A22DF">
        <w:rPr>
          <w:rFonts w:asciiTheme="majorHAnsi" w:hAnsiTheme="majorHAnsi"/>
          <w:lang w:val="da-DK"/>
        </w:rPr>
        <w:t xml:space="preserve"> skal afsluttes, men afslutningen af projektet må ”gentænkes” – dels af hensyn til omkostningerne</w:t>
      </w:r>
      <w:r w:rsidR="0059455E" w:rsidRPr="002A22DF">
        <w:rPr>
          <w:rFonts w:asciiTheme="majorHAnsi" w:hAnsiTheme="majorHAnsi"/>
          <w:lang w:val="da-DK"/>
        </w:rPr>
        <w:t>,</w:t>
      </w:r>
      <w:r w:rsidR="00B7366D" w:rsidRPr="002A22DF">
        <w:rPr>
          <w:rFonts w:asciiTheme="majorHAnsi" w:hAnsiTheme="majorHAnsi"/>
          <w:lang w:val="da-DK"/>
        </w:rPr>
        <w:t xml:space="preserve"> men også af hensyn til den foreliggende godkendelse fra Ku</w:t>
      </w:r>
      <w:r w:rsidR="00B7366D" w:rsidRPr="002A22DF">
        <w:rPr>
          <w:rFonts w:asciiTheme="majorHAnsi" w:hAnsiTheme="majorHAnsi"/>
          <w:lang w:val="da-DK"/>
        </w:rPr>
        <w:t>l</w:t>
      </w:r>
      <w:r w:rsidR="00B7366D" w:rsidRPr="002A22DF">
        <w:rPr>
          <w:rFonts w:asciiTheme="majorHAnsi" w:hAnsiTheme="majorHAnsi"/>
          <w:lang w:val="da-DK"/>
        </w:rPr>
        <w:t>turstyrelsen – det ”projekt”</w:t>
      </w:r>
      <w:r w:rsidR="0020585C">
        <w:rPr>
          <w:rFonts w:asciiTheme="majorHAnsi" w:hAnsiTheme="majorHAnsi"/>
          <w:lang w:val="da-DK"/>
        </w:rPr>
        <w:t>,</w:t>
      </w:r>
      <w:r w:rsidR="00B7366D" w:rsidRPr="002A22DF">
        <w:rPr>
          <w:rFonts w:asciiTheme="majorHAnsi" w:hAnsiTheme="majorHAnsi"/>
          <w:lang w:val="da-DK"/>
        </w:rPr>
        <w:t xml:space="preserve"> der i sin tid blev godkendt, kan ikke udføres i dag. </w:t>
      </w:r>
    </w:p>
    <w:p w:rsidR="00B7366D" w:rsidRPr="002A22DF" w:rsidRDefault="00B7366D" w:rsidP="00F94F00">
      <w:pPr>
        <w:rPr>
          <w:rFonts w:asciiTheme="majorHAnsi" w:hAnsiTheme="majorHAnsi"/>
          <w:lang w:val="da-DK"/>
        </w:rPr>
      </w:pPr>
    </w:p>
    <w:p w:rsidR="00B7366D" w:rsidRPr="002A22DF" w:rsidRDefault="00B7366D" w:rsidP="00F94F00">
      <w:pPr>
        <w:rPr>
          <w:rFonts w:asciiTheme="majorHAnsi" w:hAnsiTheme="majorHAnsi"/>
          <w:lang w:val="da-DK"/>
        </w:rPr>
      </w:pPr>
      <w:r w:rsidRPr="002A22DF">
        <w:rPr>
          <w:rFonts w:asciiTheme="majorHAnsi" w:hAnsiTheme="majorHAnsi"/>
          <w:lang w:val="da-DK"/>
        </w:rPr>
        <w:t xml:space="preserve">Der er aftalt møde med en ekstern landskabs/have arkitekt i august måned – vi håber </w:t>
      </w:r>
      <w:r w:rsidR="0059455E" w:rsidRPr="002A22DF">
        <w:rPr>
          <w:rFonts w:asciiTheme="majorHAnsi" w:hAnsiTheme="majorHAnsi"/>
          <w:lang w:val="da-DK"/>
        </w:rPr>
        <w:t xml:space="preserve">bl.a. </w:t>
      </w:r>
      <w:r w:rsidRPr="002A22DF">
        <w:rPr>
          <w:rFonts w:asciiTheme="majorHAnsi" w:hAnsiTheme="majorHAnsi"/>
          <w:lang w:val="da-DK"/>
        </w:rPr>
        <w:t>på no</w:t>
      </w:r>
      <w:r w:rsidRPr="002A22DF">
        <w:rPr>
          <w:rFonts w:asciiTheme="majorHAnsi" w:hAnsiTheme="majorHAnsi"/>
          <w:lang w:val="da-DK"/>
        </w:rPr>
        <w:t>g</w:t>
      </w:r>
      <w:r w:rsidRPr="002A22DF">
        <w:rPr>
          <w:rFonts w:asciiTheme="majorHAnsi" w:hAnsiTheme="majorHAnsi"/>
          <w:lang w:val="da-DK"/>
        </w:rPr>
        <w:t>le enkle og æstetiske løsninger til den helt nødvendige afgrænsning af kørebanen fra græsarealet.</w:t>
      </w:r>
    </w:p>
    <w:p w:rsidR="00A11A4F" w:rsidRPr="002A22DF" w:rsidRDefault="00A11A4F" w:rsidP="00F94F00">
      <w:pPr>
        <w:rPr>
          <w:rFonts w:asciiTheme="majorHAnsi" w:hAnsiTheme="majorHAnsi"/>
          <w:lang w:val="da-DK"/>
        </w:rPr>
      </w:pPr>
    </w:p>
    <w:p w:rsidR="00A11A4F" w:rsidRPr="002A22DF" w:rsidRDefault="00A11A4F" w:rsidP="00F94F00">
      <w:pPr>
        <w:rPr>
          <w:rFonts w:asciiTheme="majorHAnsi" w:hAnsiTheme="majorHAnsi"/>
          <w:lang w:val="da-DK"/>
        </w:rPr>
      </w:pPr>
      <w:r w:rsidRPr="002A22DF">
        <w:rPr>
          <w:rFonts w:asciiTheme="majorHAnsi" w:hAnsiTheme="majorHAnsi"/>
          <w:lang w:val="da-DK"/>
        </w:rPr>
        <w:t>Græspl</w:t>
      </w:r>
      <w:r w:rsidR="007D77F8" w:rsidRPr="002A22DF">
        <w:rPr>
          <w:rFonts w:asciiTheme="majorHAnsi" w:hAnsiTheme="majorHAnsi"/>
          <w:lang w:val="da-DK"/>
        </w:rPr>
        <w:t>ænen</w:t>
      </w:r>
      <w:r w:rsidRPr="002A22DF">
        <w:rPr>
          <w:rFonts w:asciiTheme="majorHAnsi" w:hAnsiTheme="majorHAnsi"/>
          <w:lang w:val="da-DK"/>
        </w:rPr>
        <w:t xml:space="preserve"> – </w:t>
      </w:r>
      <w:proofErr w:type="spellStart"/>
      <w:r w:rsidRPr="002A22DF">
        <w:rPr>
          <w:rFonts w:asciiTheme="majorHAnsi" w:hAnsiTheme="majorHAnsi"/>
          <w:lang w:val="da-DK"/>
        </w:rPr>
        <w:t>Østhaven</w:t>
      </w:r>
      <w:proofErr w:type="spellEnd"/>
      <w:r w:rsidR="007D77F8" w:rsidRPr="002A22DF">
        <w:rPr>
          <w:rFonts w:asciiTheme="majorHAnsi" w:hAnsiTheme="majorHAnsi"/>
          <w:lang w:val="da-DK"/>
        </w:rPr>
        <w:t>:</w:t>
      </w:r>
    </w:p>
    <w:p w:rsidR="007D77F8" w:rsidRPr="002A22DF" w:rsidRDefault="007D77F8" w:rsidP="00F94F00">
      <w:pPr>
        <w:rPr>
          <w:rFonts w:asciiTheme="majorHAnsi" w:hAnsiTheme="majorHAnsi"/>
          <w:lang w:val="da-DK"/>
        </w:rPr>
      </w:pPr>
    </w:p>
    <w:p w:rsidR="00A11A4F" w:rsidRPr="002A22DF" w:rsidRDefault="00A11A4F" w:rsidP="00F94F00">
      <w:pPr>
        <w:rPr>
          <w:rFonts w:asciiTheme="majorHAnsi" w:hAnsiTheme="majorHAnsi"/>
          <w:lang w:val="da-DK"/>
        </w:rPr>
      </w:pPr>
      <w:r w:rsidRPr="002A22DF">
        <w:rPr>
          <w:rFonts w:asciiTheme="majorHAnsi" w:hAnsiTheme="majorHAnsi"/>
          <w:lang w:val="da-DK"/>
        </w:rPr>
        <w:t xml:space="preserve">Vi har fået græsplænen vertikalskåret </w:t>
      </w:r>
      <w:r w:rsidR="009F1C72" w:rsidRPr="002A22DF">
        <w:rPr>
          <w:rFonts w:asciiTheme="majorHAnsi" w:hAnsiTheme="majorHAnsi"/>
          <w:lang w:val="da-DK"/>
        </w:rPr>
        <w:t xml:space="preserve">og tilsået </w:t>
      </w:r>
      <w:r w:rsidRPr="002A22DF">
        <w:rPr>
          <w:rFonts w:asciiTheme="majorHAnsi" w:hAnsiTheme="majorHAnsi"/>
          <w:lang w:val="da-DK"/>
        </w:rPr>
        <w:t>for at denne kan fremstå grøn og smuk. Desværre er resultatet efter bestyrelsen opfattelse ikke blevet som forventet, hvorfor vi ligger i drøftelse med leverandøren omkring en udbedring. Græsset vil blive sl</w:t>
      </w:r>
      <w:r w:rsidR="005F20F3" w:rsidRPr="002A22DF">
        <w:rPr>
          <w:rFonts w:asciiTheme="majorHAnsi" w:hAnsiTheme="majorHAnsi"/>
          <w:lang w:val="da-DK"/>
        </w:rPr>
        <w:t>ået</w:t>
      </w:r>
      <w:r w:rsidR="009F1C72" w:rsidRPr="002A22DF">
        <w:rPr>
          <w:rFonts w:asciiTheme="majorHAnsi" w:hAnsiTheme="majorHAnsi"/>
          <w:lang w:val="da-DK"/>
        </w:rPr>
        <w:t>,</w:t>
      </w:r>
      <w:r w:rsidR="005F20F3" w:rsidRPr="002A22DF">
        <w:rPr>
          <w:rFonts w:asciiTheme="majorHAnsi" w:hAnsiTheme="majorHAnsi"/>
          <w:lang w:val="da-DK"/>
        </w:rPr>
        <w:t xml:space="preserve"> når det er vokset til ca. 10</w:t>
      </w:r>
      <w:r w:rsidRPr="002A22DF">
        <w:rPr>
          <w:rFonts w:asciiTheme="majorHAnsi" w:hAnsiTheme="majorHAnsi"/>
          <w:lang w:val="da-DK"/>
        </w:rPr>
        <w:t xml:space="preserve"> cm.</w:t>
      </w:r>
    </w:p>
    <w:p w:rsidR="00A11A4F" w:rsidRPr="002A22DF" w:rsidRDefault="00A11A4F" w:rsidP="00F94F00">
      <w:pPr>
        <w:rPr>
          <w:rFonts w:asciiTheme="majorHAnsi" w:hAnsiTheme="majorHAnsi"/>
          <w:lang w:val="da-DK"/>
        </w:rPr>
      </w:pPr>
    </w:p>
    <w:p w:rsidR="001B5018" w:rsidRPr="002A22DF" w:rsidRDefault="007D77F8" w:rsidP="00F94F00">
      <w:pPr>
        <w:rPr>
          <w:rFonts w:asciiTheme="majorHAnsi" w:hAnsiTheme="majorHAnsi"/>
          <w:lang w:val="da-DK"/>
        </w:rPr>
      </w:pPr>
      <w:r w:rsidRPr="002A22DF">
        <w:rPr>
          <w:rFonts w:asciiTheme="majorHAnsi" w:hAnsiTheme="majorHAnsi"/>
          <w:lang w:val="da-DK"/>
        </w:rPr>
        <w:t xml:space="preserve">Der er etableret afløb i det lavt liggende hjørne i kørefeltet. Da der alligevel skulle graves op, blev der samtidigt nedlagt rør samt kabler, som til sin tid kan anvendes til en mulig etablering af </w:t>
      </w:r>
      <w:proofErr w:type="spellStart"/>
      <w:r w:rsidRPr="002A22DF">
        <w:rPr>
          <w:rFonts w:asciiTheme="majorHAnsi" w:hAnsiTheme="majorHAnsi"/>
          <w:lang w:val="da-DK"/>
        </w:rPr>
        <w:t>lad</w:t>
      </w:r>
      <w:r w:rsidRPr="002A22DF">
        <w:rPr>
          <w:rFonts w:asciiTheme="majorHAnsi" w:hAnsiTheme="majorHAnsi"/>
          <w:lang w:val="da-DK"/>
        </w:rPr>
        <w:t>e</w:t>
      </w:r>
      <w:r w:rsidRPr="002A22DF">
        <w:rPr>
          <w:rFonts w:asciiTheme="majorHAnsi" w:hAnsiTheme="majorHAnsi"/>
          <w:lang w:val="da-DK"/>
        </w:rPr>
        <w:t>stationer</w:t>
      </w:r>
      <w:proofErr w:type="spellEnd"/>
      <w:r w:rsidRPr="002A22DF">
        <w:rPr>
          <w:rFonts w:asciiTheme="majorHAnsi" w:hAnsiTheme="majorHAnsi"/>
          <w:lang w:val="da-DK"/>
        </w:rPr>
        <w:t xml:space="preserve"> for el-biler på p-pladserne. </w:t>
      </w:r>
    </w:p>
    <w:p w:rsidR="007D77F8" w:rsidRPr="002A22DF" w:rsidRDefault="007D77F8" w:rsidP="00F94F00">
      <w:pPr>
        <w:rPr>
          <w:rFonts w:asciiTheme="majorHAnsi" w:hAnsiTheme="majorHAnsi"/>
          <w:lang w:val="da-DK"/>
        </w:rPr>
      </w:pPr>
    </w:p>
    <w:p w:rsidR="007D77F8" w:rsidRPr="002A22DF" w:rsidRDefault="009F1C72" w:rsidP="00F94F00">
      <w:pPr>
        <w:rPr>
          <w:rFonts w:asciiTheme="majorHAnsi" w:hAnsiTheme="majorHAnsi"/>
          <w:lang w:val="da-DK"/>
        </w:rPr>
      </w:pPr>
      <w:proofErr w:type="spellStart"/>
      <w:r w:rsidRPr="002A22DF">
        <w:rPr>
          <w:rFonts w:asciiTheme="majorHAnsi" w:hAnsiTheme="majorHAnsi"/>
          <w:lang w:val="da-DK"/>
        </w:rPr>
        <w:lastRenderedPageBreak/>
        <w:t>Ladestationer</w:t>
      </w:r>
      <w:proofErr w:type="spellEnd"/>
      <w:r w:rsidRPr="002A22DF">
        <w:rPr>
          <w:rFonts w:asciiTheme="majorHAnsi" w:hAnsiTheme="majorHAnsi"/>
          <w:lang w:val="da-DK"/>
        </w:rPr>
        <w:t xml:space="preserve"> </w:t>
      </w:r>
      <w:r w:rsidR="007D77F8" w:rsidRPr="002A22DF">
        <w:rPr>
          <w:rFonts w:asciiTheme="majorHAnsi" w:hAnsiTheme="majorHAnsi"/>
          <w:lang w:val="da-DK"/>
        </w:rPr>
        <w:t xml:space="preserve">vil dog være et </w:t>
      </w:r>
      <w:r w:rsidR="005F20F3" w:rsidRPr="002A22DF">
        <w:rPr>
          <w:rFonts w:asciiTheme="majorHAnsi" w:hAnsiTheme="majorHAnsi"/>
          <w:lang w:val="da-DK"/>
        </w:rPr>
        <w:t>projekt for ”fremtiden”.</w:t>
      </w:r>
    </w:p>
    <w:p w:rsidR="005F20F3" w:rsidRPr="002A22DF" w:rsidRDefault="005F20F3" w:rsidP="00F94F00">
      <w:pPr>
        <w:rPr>
          <w:rFonts w:asciiTheme="majorHAnsi" w:hAnsiTheme="majorHAnsi"/>
          <w:lang w:val="da-DK"/>
        </w:rPr>
      </w:pPr>
    </w:p>
    <w:p w:rsidR="00A27E69" w:rsidRPr="002A22DF" w:rsidRDefault="007744E7" w:rsidP="00F94F00">
      <w:pPr>
        <w:rPr>
          <w:rFonts w:asciiTheme="majorHAnsi" w:hAnsiTheme="majorHAnsi"/>
          <w:lang w:val="da-DK"/>
        </w:rPr>
      </w:pPr>
      <w:r w:rsidRPr="002A22DF">
        <w:rPr>
          <w:rFonts w:asciiTheme="majorHAnsi" w:hAnsiTheme="majorHAnsi"/>
          <w:lang w:val="da-DK"/>
        </w:rPr>
        <w:t>De tilbageværende større opgaver</w:t>
      </w:r>
      <w:r w:rsidR="00695A4B" w:rsidRPr="002A22DF">
        <w:rPr>
          <w:rFonts w:asciiTheme="majorHAnsi" w:hAnsiTheme="majorHAnsi"/>
          <w:lang w:val="da-DK"/>
        </w:rPr>
        <w:t xml:space="preserve"> </w:t>
      </w:r>
    </w:p>
    <w:p w:rsidR="007744E7" w:rsidRPr="002A22DF" w:rsidRDefault="007744E7" w:rsidP="00F94F00">
      <w:pPr>
        <w:rPr>
          <w:rFonts w:asciiTheme="majorHAnsi" w:hAnsiTheme="majorHAnsi"/>
          <w:lang w:val="da-DK"/>
        </w:rPr>
      </w:pPr>
    </w:p>
    <w:p w:rsidR="007744E7" w:rsidRPr="002A22DF" w:rsidRDefault="0022516B" w:rsidP="007744E7">
      <w:pPr>
        <w:pStyle w:val="Listeafsnit"/>
        <w:numPr>
          <w:ilvl w:val="0"/>
          <w:numId w:val="21"/>
        </w:numPr>
        <w:rPr>
          <w:rFonts w:asciiTheme="majorHAnsi" w:hAnsiTheme="majorHAnsi"/>
          <w:lang w:val="da-DK"/>
        </w:rPr>
      </w:pPr>
      <w:r w:rsidRPr="002A22DF">
        <w:rPr>
          <w:rFonts w:asciiTheme="majorHAnsi" w:hAnsiTheme="majorHAnsi"/>
          <w:lang w:val="da-DK"/>
        </w:rPr>
        <w:t xml:space="preserve">Prinsessestien mod syd </w:t>
      </w:r>
      <w:r w:rsidR="00E51E9F" w:rsidRPr="002A22DF">
        <w:rPr>
          <w:rFonts w:asciiTheme="majorHAnsi" w:hAnsiTheme="majorHAnsi"/>
          <w:lang w:val="da-DK"/>
        </w:rPr>
        <w:t xml:space="preserve">og </w:t>
      </w:r>
      <w:proofErr w:type="spellStart"/>
      <w:r w:rsidR="00E51E9F" w:rsidRPr="002A22DF">
        <w:rPr>
          <w:rFonts w:asciiTheme="majorHAnsi" w:hAnsiTheme="majorHAnsi"/>
          <w:lang w:val="da-DK"/>
        </w:rPr>
        <w:t>S</w:t>
      </w:r>
      <w:r w:rsidR="007744E7" w:rsidRPr="002A22DF">
        <w:rPr>
          <w:rFonts w:asciiTheme="majorHAnsi" w:hAnsiTheme="majorHAnsi"/>
          <w:lang w:val="da-DK"/>
        </w:rPr>
        <w:t>ydgården</w:t>
      </w:r>
      <w:proofErr w:type="spellEnd"/>
      <w:r w:rsidR="007744E7" w:rsidRPr="002A22DF">
        <w:rPr>
          <w:rFonts w:asciiTheme="majorHAnsi" w:hAnsiTheme="majorHAnsi"/>
          <w:lang w:val="da-DK"/>
        </w:rPr>
        <w:t xml:space="preserve"> generelt.</w:t>
      </w:r>
    </w:p>
    <w:p w:rsidR="00E40761" w:rsidRPr="002A22DF" w:rsidRDefault="00E40761" w:rsidP="00E40761">
      <w:pPr>
        <w:rPr>
          <w:rFonts w:asciiTheme="majorHAnsi" w:hAnsiTheme="majorHAnsi"/>
          <w:lang w:val="da-DK"/>
        </w:rPr>
      </w:pPr>
    </w:p>
    <w:p w:rsidR="00695A4B" w:rsidRPr="002A22DF" w:rsidRDefault="00B7366D" w:rsidP="00E40761">
      <w:pPr>
        <w:rPr>
          <w:rFonts w:asciiTheme="majorHAnsi" w:hAnsiTheme="majorHAnsi"/>
          <w:lang w:val="da-DK"/>
        </w:rPr>
      </w:pPr>
      <w:r w:rsidRPr="002A22DF">
        <w:rPr>
          <w:rFonts w:asciiTheme="majorHAnsi" w:hAnsiTheme="majorHAnsi"/>
          <w:lang w:val="da-DK"/>
        </w:rPr>
        <w:t xml:space="preserve">Projektet med genopretning/redning af murkonstruktionen er afsluttet – enkelte detaljer udestår, men det har været et positivt forløb og ekstraydelserne, særligt hvad angår fundering, har </w:t>
      </w:r>
      <w:r w:rsidR="0059455E" w:rsidRPr="002A22DF">
        <w:rPr>
          <w:rFonts w:asciiTheme="majorHAnsi" w:hAnsiTheme="majorHAnsi"/>
          <w:lang w:val="da-DK"/>
        </w:rPr>
        <w:t xml:space="preserve">ikke været værre end frygtet. En total </w:t>
      </w:r>
      <w:proofErr w:type="spellStart"/>
      <w:r w:rsidR="0059455E" w:rsidRPr="002A22DF">
        <w:rPr>
          <w:rFonts w:asciiTheme="majorHAnsi" w:hAnsiTheme="majorHAnsi"/>
          <w:lang w:val="da-DK"/>
        </w:rPr>
        <w:t>ompudsning</w:t>
      </w:r>
      <w:proofErr w:type="spellEnd"/>
      <w:r w:rsidR="0059455E" w:rsidRPr="002A22DF">
        <w:rPr>
          <w:rFonts w:asciiTheme="majorHAnsi" w:hAnsiTheme="majorHAnsi"/>
          <w:lang w:val="da-DK"/>
        </w:rPr>
        <w:t xml:space="preserve"> blev dog nødvendig.</w:t>
      </w:r>
    </w:p>
    <w:p w:rsidR="0059455E" w:rsidRPr="002A22DF" w:rsidRDefault="0059455E" w:rsidP="00E40761">
      <w:pPr>
        <w:rPr>
          <w:rFonts w:asciiTheme="majorHAnsi" w:hAnsiTheme="majorHAnsi"/>
          <w:lang w:val="da-DK"/>
        </w:rPr>
      </w:pPr>
    </w:p>
    <w:p w:rsidR="0059455E" w:rsidRPr="002A22DF" w:rsidRDefault="0059455E" w:rsidP="00E40761">
      <w:pPr>
        <w:rPr>
          <w:rFonts w:asciiTheme="majorHAnsi" w:hAnsiTheme="majorHAnsi"/>
          <w:lang w:val="da-DK"/>
        </w:rPr>
      </w:pPr>
      <w:r w:rsidRPr="002A22DF">
        <w:rPr>
          <w:rFonts w:asciiTheme="majorHAnsi" w:hAnsiTheme="majorHAnsi"/>
          <w:lang w:val="da-DK"/>
        </w:rPr>
        <w:t>Resultatet mener vi er blevet godt. Samtlige konstruktionsdele er støbt sammen og fundamente</w:t>
      </w:r>
      <w:r w:rsidRPr="002A22DF">
        <w:rPr>
          <w:rFonts w:asciiTheme="majorHAnsi" w:hAnsiTheme="majorHAnsi"/>
          <w:lang w:val="da-DK"/>
        </w:rPr>
        <w:t>r</w:t>
      </w:r>
      <w:r w:rsidRPr="002A22DF">
        <w:rPr>
          <w:rFonts w:asciiTheme="majorHAnsi" w:hAnsiTheme="majorHAnsi"/>
          <w:lang w:val="da-DK"/>
        </w:rPr>
        <w:t>ne er forstærket. Anlægget er nu også drænet.</w:t>
      </w:r>
    </w:p>
    <w:p w:rsidR="0059455E" w:rsidRPr="002A22DF" w:rsidRDefault="0059455E" w:rsidP="00E40761">
      <w:pPr>
        <w:rPr>
          <w:rFonts w:asciiTheme="majorHAnsi" w:hAnsiTheme="majorHAnsi"/>
          <w:lang w:val="da-DK"/>
        </w:rPr>
      </w:pPr>
    </w:p>
    <w:p w:rsidR="0059455E" w:rsidRPr="002A22DF" w:rsidRDefault="0059455E" w:rsidP="00E40761">
      <w:pPr>
        <w:rPr>
          <w:rFonts w:asciiTheme="majorHAnsi" w:hAnsiTheme="majorHAnsi"/>
          <w:lang w:val="da-DK"/>
        </w:rPr>
      </w:pPr>
      <w:r w:rsidRPr="002A22DF">
        <w:rPr>
          <w:rFonts w:asciiTheme="majorHAnsi" w:hAnsiTheme="majorHAnsi"/>
          <w:lang w:val="da-DK"/>
        </w:rPr>
        <w:t>Vi afventer at Bellevuebugten laver den sikring af volden, som er stillet i udsigt.</w:t>
      </w:r>
    </w:p>
    <w:p w:rsidR="0059455E" w:rsidRPr="002A22DF" w:rsidRDefault="0059455E" w:rsidP="00E40761">
      <w:pPr>
        <w:rPr>
          <w:rFonts w:asciiTheme="majorHAnsi" w:hAnsiTheme="majorHAnsi"/>
          <w:lang w:val="da-DK"/>
        </w:rPr>
      </w:pPr>
    </w:p>
    <w:p w:rsidR="0059455E" w:rsidRPr="002A22DF" w:rsidRDefault="0059455E" w:rsidP="00E40761">
      <w:pPr>
        <w:rPr>
          <w:rFonts w:asciiTheme="majorHAnsi" w:hAnsiTheme="majorHAnsi"/>
          <w:lang w:val="da-DK"/>
        </w:rPr>
      </w:pPr>
      <w:r w:rsidRPr="002A22DF">
        <w:rPr>
          <w:rFonts w:asciiTheme="majorHAnsi" w:hAnsiTheme="majorHAnsi"/>
          <w:lang w:val="da-DK"/>
        </w:rPr>
        <w:t xml:space="preserve">Asfalten </w:t>
      </w:r>
      <w:r w:rsidR="003158B9" w:rsidRPr="002A22DF">
        <w:rPr>
          <w:rFonts w:asciiTheme="majorHAnsi" w:hAnsiTheme="majorHAnsi"/>
          <w:lang w:val="da-DK"/>
        </w:rPr>
        <w:t xml:space="preserve">i </w:t>
      </w:r>
      <w:proofErr w:type="spellStart"/>
      <w:r w:rsidR="003158B9" w:rsidRPr="002A22DF">
        <w:rPr>
          <w:rFonts w:asciiTheme="majorHAnsi" w:hAnsiTheme="majorHAnsi"/>
          <w:lang w:val="da-DK"/>
        </w:rPr>
        <w:t>sydgården</w:t>
      </w:r>
      <w:proofErr w:type="spellEnd"/>
      <w:r w:rsidR="003158B9" w:rsidRPr="002A22DF">
        <w:rPr>
          <w:rFonts w:asciiTheme="majorHAnsi" w:hAnsiTheme="majorHAnsi"/>
          <w:lang w:val="da-DK"/>
        </w:rPr>
        <w:t xml:space="preserve"> </w:t>
      </w:r>
      <w:r w:rsidRPr="002A22DF">
        <w:rPr>
          <w:rFonts w:asciiTheme="majorHAnsi" w:hAnsiTheme="majorHAnsi"/>
          <w:lang w:val="da-DK"/>
        </w:rPr>
        <w:t xml:space="preserve">skal også udbedres, men den totale opgravning og </w:t>
      </w:r>
      <w:proofErr w:type="spellStart"/>
      <w:r w:rsidRPr="002A22DF">
        <w:rPr>
          <w:rFonts w:asciiTheme="majorHAnsi" w:hAnsiTheme="majorHAnsi"/>
          <w:lang w:val="da-DK"/>
        </w:rPr>
        <w:t>nyanlæg</w:t>
      </w:r>
      <w:proofErr w:type="spellEnd"/>
      <w:r w:rsidRPr="002A22DF">
        <w:rPr>
          <w:rFonts w:asciiTheme="majorHAnsi" w:hAnsiTheme="majorHAnsi"/>
          <w:lang w:val="da-DK"/>
        </w:rPr>
        <w:t xml:space="preserve"> vi er blevet anb</w:t>
      </w:r>
      <w:r w:rsidRPr="002A22DF">
        <w:rPr>
          <w:rFonts w:asciiTheme="majorHAnsi" w:hAnsiTheme="majorHAnsi"/>
          <w:lang w:val="da-DK"/>
        </w:rPr>
        <w:t>e</w:t>
      </w:r>
      <w:r w:rsidRPr="002A22DF">
        <w:rPr>
          <w:rFonts w:asciiTheme="majorHAnsi" w:hAnsiTheme="majorHAnsi"/>
          <w:lang w:val="da-DK"/>
        </w:rPr>
        <w:t>falet er overordentlig kostbar – i kølvandet på de mange opgaver har bestyrelsen derfor besluttet en midlertidig ”lappeløsning” som gerne skulle kunne holde nogle år.</w:t>
      </w:r>
    </w:p>
    <w:p w:rsidR="0059455E" w:rsidRPr="002A22DF" w:rsidRDefault="0059455E" w:rsidP="00E40761">
      <w:pPr>
        <w:rPr>
          <w:rFonts w:asciiTheme="majorHAnsi" w:hAnsiTheme="majorHAnsi"/>
          <w:lang w:val="da-DK"/>
        </w:rPr>
      </w:pPr>
    </w:p>
    <w:p w:rsidR="007744E7" w:rsidRPr="002A22DF" w:rsidRDefault="00C3313C" w:rsidP="007744E7">
      <w:pPr>
        <w:pStyle w:val="Listeafsnit"/>
        <w:numPr>
          <w:ilvl w:val="0"/>
          <w:numId w:val="21"/>
        </w:numPr>
        <w:rPr>
          <w:rFonts w:asciiTheme="majorHAnsi" w:hAnsiTheme="majorHAnsi"/>
          <w:lang w:val="da-DK"/>
        </w:rPr>
      </w:pPr>
      <w:r w:rsidRPr="002A22DF">
        <w:rPr>
          <w:rFonts w:asciiTheme="majorHAnsi" w:hAnsiTheme="majorHAnsi"/>
          <w:lang w:val="da-DK"/>
        </w:rPr>
        <w:t>Membranen</w:t>
      </w:r>
      <w:r w:rsidR="007744E7" w:rsidRPr="002A22DF">
        <w:rPr>
          <w:rFonts w:asciiTheme="majorHAnsi" w:hAnsiTheme="majorHAnsi"/>
          <w:lang w:val="da-DK"/>
        </w:rPr>
        <w:t xml:space="preserve"> over garagerne/under terrasserne mod syd</w:t>
      </w:r>
    </w:p>
    <w:p w:rsidR="000F068F" w:rsidRPr="002A22DF" w:rsidRDefault="000F068F" w:rsidP="000F068F">
      <w:pPr>
        <w:rPr>
          <w:rFonts w:asciiTheme="majorHAnsi" w:hAnsiTheme="majorHAnsi"/>
          <w:lang w:val="da-DK"/>
        </w:rPr>
      </w:pPr>
    </w:p>
    <w:p w:rsidR="006255CF" w:rsidRPr="002A22DF" w:rsidRDefault="0059455E" w:rsidP="000F068F">
      <w:pPr>
        <w:rPr>
          <w:rFonts w:asciiTheme="majorHAnsi" w:hAnsiTheme="majorHAnsi"/>
          <w:lang w:val="da-DK"/>
        </w:rPr>
      </w:pPr>
      <w:r w:rsidRPr="002A22DF">
        <w:rPr>
          <w:rFonts w:asciiTheme="majorHAnsi" w:hAnsiTheme="majorHAnsi"/>
          <w:lang w:val="da-DK"/>
        </w:rPr>
        <w:t>Dette projekt afventer arkitektens beskrivelse, som skal anvendes til beslutning, godkendelse og endelig prissætning.</w:t>
      </w:r>
    </w:p>
    <w:p w:rsidR="007744E7" w:rsidRPr="002A22DF" w:rsidRDefault="007744E7" w:rsidP="007744E7">
      <w:pPr>
        <w:rPr>
          <w:rFonts w:asciiTheme="majorHAnsi" w:hAnsiTheme="majorHAnsi"/>
          <w:lang w:val="da-DK"/>
        </w:rPr>
      </w:pPr>
    </w:p>
    <w:p w:rsidR="007744E7" w:rsidRPr="002A22DF" w:rsidRDefault="00267E2D" w:rsidP="007744E7">
      <w:pPr>
        <w:rPr>
          <w:rFonts w:asciiTheme="majorHAnsi" w:hAnsiTheme="majorHAnsi"/>
          <w:b/>
          <w:lang w:val="da-DK"/>
        </w:rPr>
      </w:pPr>
      <w:proofErr w:type="spellStart"/>
      <w:r w:rsidRPr="002A22DF">
        <w:rPr>
          <w:rFonts w:asciiTheme="majorHAnsi" w:hAnsiTheme="majorHAnsi"/>
          <w:b/>
          <w:lang w:val="da-DK"/>
        </w:rPr>
        <w:t>Iøvrigt</w:t>
      </w:r>
      <w:proofErr w:type="spellEnd"/>
      <w:r w:rsidR="00840204" w:rsidRPr="002A22DF">
        <w:rPr>
          <w:rFonts w:asciiTheme="majorHAnsi" w:hAnsiTheme="majorHAnsi"/>
          <w:b/>
          <w:lang w:val="da-DK"/>
        </w:rPr>
        <w:t>:</w:t>
      </w:r>
    </w:p>
    <w:p w:rsidR="00840204" w:rsidRPr="002A22DF" w:rsidRDefault="00840204" w:rsidP="007744E7">
      <w:pPr>
        <w:rPr>
          <w:rFonts w:asciiTheme="majorHAnsi" w:hAnsiTheme="majorHAnsi"/>
          <w:b/>
          <w:lang w:val="da-DK"/>
        </w:rPr>
      </w:pPr>
    </w:p>
    <w:p w:rsidR="003951C7" w:rsidRPr="002A22DF" w:rsidRDefault="003951C7" w:rsidP="007744E7">
      <w:pPr>
        <w:rPr>
          <w:rFonts w:asciiTheme="majorHAnsi" w:hAnsiTheme="majorHAnsi"/>
          <w:lang w:val="da-DK"/>
        </w:rPr>
      </w:pPr>
      <w:r w:rsidRPr="002A22DF">
        <w:rPr>
          <w:rFonts w:asciiTheme="majorHAnsi" w:hAnsiTheme="majorHAnsi"/>
          <w:lang w:val="da-DK"/>
        </w:rPr>
        <w:t xml:space="preserve">A: </w:t>
      </w:r>
    </w:p>
    <w:p w:rsidR="00262707" w:rsidRPr="002A22DF" w:rsidRDefault="00262707" w:rsidP="007744E7">
      <w:pPr>
        <w:rPr>
          <w:rFonts w:asciiTheme="majorHAnsi" w:hAnsiTheme="majorHAnsi"/>
          <w:lang w:val="da-DK"/>
        </w:rPr>
      </w:pPr>
      <w:r w:rsidRPr="002A22DF">
        <w:rPr>
          <w:rFonts w:asciiTheme="majorHAnsi" w:hAnsiTheme="majorHAnsi"/>
          <w:lang w:val="da-DK"/>
        </w:rPr>
        <w:t>H</w:t>
      </w:r>
      <w:r w:rsidR="00442A3F" w:rsidRPr="002A22DF">
        <w:rPr>
          <w:rFonts w:asciiTheme="majorHAnsi" w:hAnsiTheme="majorHAnsi"/>
          <w:lang w:val="da-DK"/>
        </w:rPr>
        <w:t>undehold</w:t>
      </w:r>
      <w:r w:rsidR="00100881" w:rsidRPr="002A22DF">
        <w:rPr>
          <w:rFonts w:asciiTheme="majorHAnsi" w:hAnsiTheme="majorHAnsi"/>
          <w:lang w:val="da-DK"/>
        </w:rPr>
        <w:t xml:space="preserve"> har </w:t>
      </w:r>
      <w:r w:rsidR="006255CF" w:rsidRPr="002A22DF">
        <w:rPr>
          <w:rFonts w:asciiTheme="majorHAnsi" w:hAnsiTheme="majorHAnsi"/>
          <w:lang w:val="da-DK"/>
        </w:rPr>
        <w:t>kun givet anledning til et</w:t>
      </w:r>
      <w:r w:rsidR="0059455E" w:rsidRPr="002A22DF">
        <w:rPr>
          <w:rFonts w:asciiTheme="majorHAnsi" w:hAnsiTheme="majorHAnsi"/>
          <w:lang w:val="da-DK"/>
        </w:rPr>
        <w:t xml:space="preserve"> </w:t>
      </w:r>
      <w:r w:rsidR="00BB2C86" w:rsidRPr="002A22DF">
        <w:rPr>
          <w:rFonts w:asciiTheme="majorHAnsi" w:hAnsiTheme="majorHAnsi"/>
          <w:lang w:val="da-DK"/>
        </w:rPr>
        <w:t xml:space="preserve">enkelt </w:t>
      </w:r>
      <w:r w:rsidR="0059455E" w:rsidRPr="002A22DF">
        <w:rPr>
          <w:rFonts w:asciiTheme="majorHAnsi" w:hAnsiTheme="majorHAnsi"/>
          <w:lang w:val="da-DK"/>
        </w:rPr>
        <w:t>afslag i de sidste par måneder.</w:t>
      </w:r>
    </w:p>
    <w:p w:rsidR="0059455E" w:rsidRPr="002A22DF" w:rsidRDefault="0059455E" w:rsidP="007744E7">
      <w:pPr>
        <w:rPr>
          <w:rFonts w:asciiTheme="majorHAnsi" w:hAnsiTheme="majorHAnsi"/>
          <w:lang w:val="da-DK"/>
        </w:rPr>
      </w:pPr>
    </w:p>
    <w:p w:rsidR="00442A3F" w:rsidRPr="002A22DF" w:rsidRDefault="00262707" w:rsidP="007744E7">
      <w:pPr>
        <w:rPr>
          <w:rFonts w:asciiTheme="majorHAnsi" w:hAnsiTheme="majorHAnsi"/>
          <w:lang w:val="da-DK"/>
        </w:rPr>
      </w:pPr>
      <w:r w:rsidRPr="002A22DF">
        <w:rPr>
          <w:rFonts w:asciiTheme="majorHAnsi" w:hAnsiTheme="majorHAnsi"/>
          <w:lang w:val="da-DK"/>
        </w:rPr>
        <w:t>Bestyrelsen fastholder hidtidig praksis</w:t>
      </w:r>
      <w:r w:rsidR="00100881" w:rsidRPr="002A22DF">
        <w:rPr>
          <w:rFonts w:asciiTheme="majorHAnsi" w:hAnsiTheme="majorHAnsi"/>
          <w:lang w:val="da-DK"/>
        </w:rPr>
        <w:t>, hvis der kommer ansøgninger.</w:t>
      </w:r>
    </w:p>
    <w:p w:rsidR="00821EF0" w:rsidRPr="002A22DF" w:rsidRDefault="00821EF0" w:rsidP="007744E7">
      <w:pPr>
        <w:rPr>
          <w:rFonts w:asciiTheme="majorHAnsi" w:hAnsiTheme="majorHAnsi"/>
          <w:lang w:val="da-DK"/>
        </w:rPr>
      </w:pPr>
    </w:p>
    <w:p w:rsidR="00821EF0" w:rsidRPr="002A22DF" w:rsidRDefault="00821EF0" w:rsidP="007744E7">
      <w:pPr>
        <w:rPr>
          <w:rFonts w:asciiTheme="majorHAnsi" w:hAnsiTheme="majorHAnsi"/>
          <w:lang w:val="da-DK"/>
        </w:rPr>
      </w:pPr>
      <w:r w:rsidRPr="002A22DF">
        <w:rPr>
          <w:rFonts w:asciiTheme="majorHAnsi" w:hAnsiTheme="majorHAnsi"/>
          <w:lang w:val="da-DK"/>
        </w:rPr>
        <w:t>For at undgå misforståelser er vi blevet enige om at præcisere, at enhver hundetilladelse</w:t>
      </w:r>
      <w:r w:rsidR="008E0624" w:rsidRPr="002A22DF">
        <w:rPr>
          <w:rFonts w:asciiTheme="majorHAnsi" w:hAnsiTheme="majorHAnsi"/>
          <w:lang w:val="da-DK"/>
        </w:rPr>
        <w:t>,</w:t>
      </w:r>
      <w:r w:rsidRPr="002A22DF">
        <w:rPr>
          <w:rFonts w:asciiTheme="majorHAnsi" w:hAnsiTheme="majorHAnsi"/>
          <w:lang w:val="da-DK"/>
        </w:rPr>
        <w:t xml:space="preserve"> der er blevet givet</w:t>
      </w:r>
      <w:r w:rsidR="008E0624" w:rsidRPr="002A22DF">
        <w:rPr>
          <w:rFonts w:asciiTheme="majorHAnsi" w:hAnsiTheme="majorHAnsi"/>
          <w:lang w:val="da-DK"/>
        </w:rPr>
        <w:t>,</w:t>
      </w:r>
      <w:r w:rsidRPr="002A22DF">
        <w:rPr>
          <w:rFonts w:asciiTheme="majorHAnsi" w:hAnsiTheme="majorHAnsi"/>
          <w:lang w:val="da-DK"/>
        </w:rPr>
        <w:t xml:space="preserve"> alene omhandler den konkrete hund, der</w:t>
      </w:r>
      <w:r w:rsidR="002034B1" w:rsidRPr="002A22DF">
        <w:rPr>
          <w:rFonts w:asciiTheme="majorHAnsi" w:hAnsiTheme="majorHAnsi"/>
          <w:lang w:val="da-DK"/>
        </w:rPr>
        <w:t xml:space="preserve"> er</w:t>
      </w:r>
      <w:r w:rsidRPr="002A22DF">
        <w:rPr>
          <w:rFonts w:asciiTheme="majorHAnsi" w:hAnsiTheme="majorHAnsi"/>
          <w:lang w:val="da-DK"/>
        </w:rPr>
        <w:t xml:space="preserve"> forespurgt på (alder og race) </w:t>
      </w:r>
      <w:r w:rsidR="002034B1" w:rsidRPr="002A22DF">
        <w:rPr>
          <w:rFonts w:asciiTheme="majorHAnsi" w:hAnsiTheme="majorHAnsi"/>
          <w:lang w:val="da-DK"/>
        </w:rPr>
        <w:t>–</w:t>
      </w:r>
      <w:r w:rsidRPr="002A22DF">
        <w:rPr>
          <w:rFonts w:asciiTheme="majorHAnsi" w:hAnsiTheme="majorHAnsi"/>
          <w:lang w:val="da-DK"/>
        </w:rPr>
        <w:t xml:space="preserve"> </w:t>
      </w:r>
      <w:r w:rsidR="002034B1" w:rsidRPr="002A22DF">
        <w:rPr>
          <w:rFonts w:asciiTheme="majorHAnsi" w:hAnsiTheme="majorHAnsi"/>
          <w:lang w:val="da-DK"/>
        </w:rPr>
        <w:t>der for</w:t>
      </w:r>
      <w:r w:rsidR="002034B1" w:rsidRPr="002A22DF">
        <w:rPr>
          <w:rFonts w:asciiTheme="majorHAnsi" w:hAnsiTheme="majorHAnsi"/>
          <w:lang w:val="da-DK"/>
        </w:rPr>
        <w:t>e</w:t>
      </w:r>
      <w:r w:rsidR="002034B1" w:rsidRPr="002A22DF">
        <w:rPr>
          <w:rFonts w:asciiTheme="majorHAnsi" w:hAnsiTheme="majorHAnsi"/>
          <w:lang w:val="da-DK"/>
        </w:rPr>
        <w:t>finde</w:t>
      </w:r>
      <w:r w:rsidR="003158B9" w:rsidRPr="002A22DF">
        <w:rPr>
          <w:rFonts w:asciiTheme="majorHAnsi" w:hAnsiTheme="majorHAnsi"/>
          <w:lang w:val="da-DK"/>
        </w:rPr>
        <w:t>s</w:t>
      </w:r>
      <w:r w:rsidR="002034B1" w:rsidRPr="002A22DF">
        <w:rPr>
          <w:rFonts w:asciiTheme="majorHAnsi" w:hAnsiTheme="majorHAnsi"/>
          <w:lang w:val="da-DK"/>
        </w:rPr>
        <w:t xml:space="preserve"> derfor ikke ”hvilende” hundetilladelser, som foreningen skal respektere.</w:t>
      </w:r>
    </w:p>
    <w:p w:rsidR="0059455E" w:rsidRPr="002A22DF" w:rsidRDefault="0059455E" w:rsidP="007744E7">
      <w:pPr>
        <w:rPr>
          <w:rFonts w:asciiTheme="majorHAnsi" w:hAnsiTheme="majorHAnsi"/>
          <w:lang w:val="da-DK"/>
        </w:rPr>
      </w:pPr>
    </w:p>
    <w:p w:rsidR="0059455E" w:rsidRPr="002A22DF" w:rsidRDefault="0059455E" w:rsidP="007744E7">
      <w:pPr>
        <w:rPr>
          <w:rFonts w:asciiTheme="majorHAnsi" w:hAnsiTheme="majorHAnsi"/>
          <w:lang w:val="da-DK"/>
        </w:rPr>
      </w:pPr>
      <w:r w:rsidRPr="002A22DF">
        <w:rPr>
          <w:rFonts w:asciiTheme="majorHAnsi" w:hAnsiTheme="majorHAnsi"/>
          <w:lang w:val="da-DK"/>
        </w:rPr>
        <w:t>Bestyrelsen har påtalt et generende hundehold i nordfløjen.</w:t>
      </w:r>
    </w:p>
    <w:p w:rsidR="00442A3F" w:rsidRPr="002A22DF" w:rsidRDefault="00442A3F" w:rsidP="007744E7">
      <w:pPr>
        <w:rPr>
          <w:rFonts w:asciiTheme="majorHAnsi" w:hAnsiTheme="majorHAnsi"/>
          <w:lang w:val="da-DK"/>
        </w:rPr>
      </w:pPr>
    </w:p>
    <w:p w:rsidR="003951C7" w:rsidRPr="002A22DF" w:rsidRDefault="003951C7" w:rsidP="007744E7">
      <w:pPr>
        <w:rPr>
          <w:rFonts w:asciiTheme="majorHAnsi" w:hAnsiTheme="majorHAnsi"/>
          <w:lang w:val="da-DK"/>
        </w:rPr>
      </w:pPr>
      <w:r w:rsidRPr="002A22DF">
        <w:rPr>
          <w:rFonts w:asciiTheme="majorHAnsi" w:hAnsiTheme="majorHAnsi"/>
          <w:lang w:val="da-DK"/>
        </w:rPr>
        <w:t>B:</w:t>
      </w:r>
    </w:p>
    <w:p w:rsidR="005D7B9C" w:rsidRPr="002A22DF" w:rsidRDefault="00100881" w:rsidP="00F94F00">
      <w:pPr>
        <w:rPr>
          <w:rFonts w:ascii="Calibri" w:hAnsi="Calibri" w:cs="Calibri"/>
          <w:lang w:val="da-DK"/>
        </w:rPr>
      </w:pPr>
      <w:r w:rsidRPr="002A22DF">
        <w:rPr>
          <w:rFonts w:asciiTheme="majorHAnsi" w:hAnsiTheme="majorHAnsi"/>
          <w:lang w:val="da-DK"/>
        </w:rPr>
        <w:t>F</w:t>
      </w:r>
      <w:r w:rsidR="00D218D7" w:rsidRPr="002A22DF">
        <w:rPr>
          <w:rFonts w:asciiTheme="majorHAnsi" w:hAnsiTheme="majorHAnsi"/>
          <w:lang w:val="da-DK"/>
        </w:rPr>
        <w:t>oreningens hjemmeside</w:t>
      </w:r>
      <w:r w:rsidR="00262707" w:rsidRPr="002A22DF">
        <w:rPr>
          <w:rFonts w:asciiTheme="majorHAnsi" w:hAnsiTheme="majorHAnsi"/>
          <w:lang w:val="da-DK"/>
        </w:rPr>
        <w:t xml:space="preserve">: </w:t>
      </w:r>
      <w:hyperlink r:id="rId9" w:history="1">
        <w:r w:rsidR="00262707" w:rsidRPr="002A22DF">
          <w:rPr>
            <w:rStyle w:val="Llink"/>
            <w:rFonts w:ascii="Calibri" w:hAnsi="Calibri" w:cs="Calibri"/>
            <w:color w:val="auto"/>
            <w:lang w:val="da-DK"/>
          </w:rPr>
          <w:t>www.bellavista2930.dk</w:t>
        </w:r>
      </w:hyperlink>
      <w:r w:rsidR="00262707" w:rsidRPr="002A22DF">
        <w:rPr>
          <w:rFonts w:ascii="Calibri" w:hAnsi="Calibri" w:cs="Calibri"/>
          <w:lang w:val="da-DK"/>
        </w:rPr>
        <w:t> </w:t>
      </w:r>
      <w:r w:rsidR="0059455E" w:rsidRPr="002A22DF">
        <w:rPr>
          <w:rFonts w:ascii="Calibri" w:hAnsi="Calibri" w:cs="Calibri"/>
          <w:lang w:val="da-DK"/>
        </w:rPr>
        <w:t xml:space="preserve"> er fortsat udbygget </w:t>
      </w:r>
      <w:r w:rsidRPr="002A22DF">
        <w:rPr>
          <w:rFonts w:ascii="Calibri" w:hAnsi="Calibri" w:cs="Calibri"/>
          <w:lang w:val="da-DK"/>
        </w:rPr>
        <w:t>–</w:t>
      </w:r>
      <w:r w:rsidR="00C3313C" w:rsidRPr="002A22DF">
        <w:rPr>
          <w:rFonts w:ascii="Calibri" w:hAnsi="Calibri" w:cs="Calibri"/>
          <w:lang w:val="da-DK"/>
        </w:rPr>
        <w:t xml:space="preserve"> </w:t>
      </w:r>
      <w:r w:rsidRPr="002A22DF">
        <w:rPr>
          <w:rFonts w:ascii="Calibri" w:hAnsi="Calibri" w:cs="Calibri"/>
          <w:lang w:val="da-DK"/>
        </w:rPr>
        <w:t xml:space="preserve">”webmaster” </w:t>
      </w:r>
      <w:r w:rsidR="00C3313C" w:rsidRPr="002A22DF">
        <w:rPr>
          <w:rFonts w:ascii="Calibri" w:hAnsi="Calibri" w:cs="Calibri"/>
          <w:lang w:val="da-DK"/>
        </w:rPr>
        <w:t xml:space="preserve">er </w:t>
      </w:r>
      <w:r w:rsidRPr="002A22DF">
        <w:rPr>
          <w:rFonts w:ascii="Calibri" w:hAnsi="Calibri" w:cs="Calibri"/>
          <w:lang w:val="da-DK"/>
        </w:rPr>
        <w:t>Egon Hedegaard.</w:t>
      </w:r>
    </w:p>
    <w:p w:rsidR="00616BF8" w:rsidRPr="002A22DF" w:rsidRDefault="00616BF8" w:rsidP="00F94F00">
      <w:pPr>
        <w:rPr>
          <w:rFonts w:ascii="Calibri" w:hAnsi="Calibri" w:cs="Calibri"/>
          <w:lang w:val="da-DK"/>
        </w:rPr>
      </w:pPr>
    </w:p>
    <w:p w:rsidR="00616BF8" w:rsidRPr="002A22DF" w:rsidRDefault="00616BF8" w:rsidP="00F94F00">
      <w:pPr>
        <w:rPr>
          <w:rFonts w:ascii="Calibri" w:hAnsi="Calibri" w:cs="Calibri"/>
          <w:lang w:val="da-DK"/>
        </w:rPr>
      </w:pPr>
      <w:r w:rsidRPr="002A22DF">
        <w:rPr>
          <w:rFonts w:ascii="Calibri" w:hAnsi="Calibri" w:cs="Calibri"/>
          <w:lang w:val="da-DK"/>
        </w:rPr>
        <w:t>Forslag til udbygning af informationer m.v. er velkomne, ligesom vicevært Lars gerne modtager oplysninger om ændringer til foreningens lejerkartotek –f.eks. nye mailadresser.</w:t>
      </w:r>
    </w:p>
    <w:p w:rsidR="00821EF0" w:rsidRPr="002A22DF" w:rsidRDefault="00821EF0" w:rsidP="00F94F00">
      <w:pPr>
        <w:rPr>
          <w:rFonts w:ascii="Calibri" w:hAnsi="Calibri" w:cs="Calibri"/>
          <w:lang w:val="da-DK"/>
        </w:rPr>
      </w:pPr>
    </w:p>
    <w:p w:rsidR="00821EF0" w:rsidRPr="002A22DF" w:rsidRDefault="00821EF0" w:rsidP="00F94F00">
      <w:pPr>
        <w:rPr>
          <w:rFonts w:ascii="Calibri" w:hAnsi="Calibri" w:cs="Calibri"/>
          <w:lang w:val="da-DK"/>
        </w:rPr>
      </w:pPr>
      <w:r w:rsidRPr="002A22DF">
        <w:rPr>
          <w:rFonts w:ascii="Calibri" w:hAnsi="Calibri" w:cs="Calibri"/>
          <w:lang w:val="da-DK"/>
        </w:rPr>
        <w:t xml:space="preserve">C:  </w:t>
      </w:r>
    </w:p>
    <w:p w:rsidR="00821EF0" w:rsidRPr="002A22DF" w:rsidRDefault="007D77F8" w:rsidP="00F94F00">
      <w:pPr>
        <w:rPr>
          <w:rFonts w:ascii="Calibri" w:hAnsi="Calibri" w:cs="Calibri"/>
          <w:lang w:val="da-DK"/>
        </w:rPr>
      </w:pPr>
      <w:r w:rsidRPr="002A22DF">
        <w:rPr>
          <w:rFonts w:ascii="Calibri" w:hAnsi="Calibri" w:cs="Calibri"/>
          <w:lang w:val="da-DK"/>
        </w:rPr>
        <w:t xml:space="preserve">Efter </w:t>
      </w:r>
      <w:r w:rsidR="00821EF0" w:rsidRPr="002A22DF">
        <w:rPr>
          <w:rFonts w:ascii="Calibri" w:hAnsi="Calibri" w:cs="Calibri"/>
          <w:lang w:val="da-DK"/>
        </w:rPr>
        <w:t>pudsning af samtlige facader forekommer det en del steder, at sålbænkene er blevet for lidt ”udragende” – det giver på sigt skader i pudsen og aftegninger på facaderne – særligt på vindue</w:t>
      </w:r>
      <w:r w:rsidR="00821EF0" w:rsidRPr="002A22DF">
        <w:rPr>
          <w:rFonts w:ascii="Calibri" w:hAnsi="Calibri" w:cs="Calibri"/>
          <w:lang w:val="da-DK"/>
        </w:rPr>
        <w:t>s</w:t>
      </w:r>
      <w:r w:rsidR="00821EF0" w:rsidRPr="002A22DF">
        <w:rPr>
          <w:rFonts w:ascii="Calibri" w:hAnsi="Calibri" w:cs="Calibri"/>
          <w:lang w:val="da-DK"/>
        </w:rPr>
        <w:t xml:space="preserve">brystningerne. </w:t>
      </w:r>
    </w:p>
    <w:p w:rsidR="00821EF0" w:rsidRPr="002A22DF" w:rsidRDefault="00821EF0" w:rsidP="00F94F00">
      <w:pPr>
        <w:rPr>
          <w:rFonts w:ascii="Calibri" w:hAnsi="Calibri" w:cs="Calibri"/>
          <w:lang w:val="da-DK"/>
        </w:rPr>
      </w:pPr>
    </w:p>
    <w:p w:rsidR="00821EF0" w:rsidRPr="002A22DF" w:rsidRDefault="00821EF0" w:rsidP="00F94F00">
      <w:pPr>
        <w:rPr>
          <w:rFonts w:ascii="Calibri" w:hAnsi="Calibri" w:cs="Calibri"/>
          <w:lang w:val="da-DK"/>
        </w:rPr>
      </w:pPr>
      <w:r w:rsidRPr="002A22DF">
        <w:rPr>
          <w:rFonts w:ascii="Calibri" w:hAnsi="Calibri" w:cs="Calibri"/>
          <w:lang w:val="da-DK"/>
        </w:rPr>
        <w:t>Problemet er hovedsagligt opstået ved, at facaderne er pudset op ”i lod”, hvilket nogle steder har betydet, at afstanden mellem puds og yderste kant af sålbænk er blevet for beskeden.</w:t>
      </w:r>
    </w:p>
    <w:p w:rsidR="00821EF0" w:rsidRPr="002A22DF" w:rsidRDefault="00821EF0" w:rsidP="00F94F00">
      <w:pPr>
        <w:rPr>
          <w:rFonts w:ascii="Calibri" w:hAnsi="Calibri" w:cs="Calibri"/>
          <w:lang w:val="da-DK"/>
        </w:rPr>
      </w:pPr>
    </w:p>
    <w:p w:rsidR="00821EF0" w:rsidRPr="002A22DF" w:rsidRDefault="00821EF0" w:rsidP="00F94F00">
      <w:pPr>
        <w:rPr>
          <w:rFonts w:ascii="Calibri" w:hAnsi="Calibri" w:cs="Calibri"/>
          <w:lang w:val="da-DK"/>
        </w:rPr>
      </w:pPr>
      <w:r w:rsidRPr="002A22DF">
        <w:rPr>
          <w:rFonts w:ascii="Calibri" w:hAnsi="Calibri" w:cs="Calibri"/>
          <w:lang w:val="da-DK"/>
        </w:rPr>
        <w:t>Nogle sålbænke kan rettes lidt op – andre steder bliver det nok nødvendigt at udskifte sålbænk</w:t>
      </w:r>
      <w:r w:rsidRPr="002A22DF">
        <w:rPr>
          <w:rFonts w:ascii="Calibri" w:hAnsi="Calibri" w:cs="Calibri"/>
          <w:lang w:val="da-DK"/>
        </w:rPr>
        <w:t>e</w:t>
      </w:r>
      <w:r w:rsidRPr="002A22DF">
        <w:rPr>
          <w:rFonts w:ascii="Calibri" w:hAnsi="Calibri" w:cs="Calibri"/>
          <w:lang w:val="da-DK"/>
        </w:rPr>
        <w:t>ne.</w:t>
      </w:r>
    </w:p>
    <w:p w:rsidR="00821EF0" w:rsidRPr="002A22DF" w:rsidRDefault="00821EF0" w:rsidP="00F94F00">
      <w:pPr>
        <w:rPr>
          <w:rFonts w:ascii="Calibri" w:hAnsi="Calibri" w:cs="Calibri"/>
          <w:lang w:val="da-DK"/>
        </w:rPr>
      </w:pPr>
    </w:p>
    <w:p w:rsidR="00821EF0" w:rsidRPr="002A22DF" w:rsidRDefault="00821EF0" w:rsidP="00F94F00">
      <w:pPr>
        <w:rPr>
          <w:rFonts w:ascii="Calibri" w:hAnsi="Calibri" w:cs="Calibri"/>
          <w:lang w:val="da-DK"/>
        </w:rPr>
      </w:pPr>
      <w:r w:rsidRPr="002A22DF">
        <w:rPr>
          <w:rFonts w:ascii="Calibri" w:hAnsi="Calibri" w:cs="Calibri"/>
          <w:lang w:val="da-DK"/>
        </w:rPr>
        <w:t>En registrering og prissætning er netop sat i gang.</w:t>
      </w:r>
    </w:p>
    <w:p w:rsidR="00821EF0" w:rsidRPr="002A22DF" w:rsidRDefault="00821EF0" w:rsidP="00F94F00">
      <w:pPr>
        <w:rPr>
          <w:rFonts w:ascii="Calibri" w:hAnsi="Calibri" w:cs="Calibri"/>
          <w:lang w:val="da-DK"/>
        </w:rPr>
      </w:pPr>
    </w:p>
    <w:p w:rsidR="00821EF0" w:rsidRPr="002A22DF" w:rsidRDefault="00821EF0" w:rsidP="00F94F00">
      <w:pPr>
        <w:rPr>
          <w:rFonts w:ascii="Calibri" w:hAnsi="Calibri" w:cs="Calibri"/>
          <w:lang w:val="da-DK"/>
        </w:rPr>
      </w:pPr>
      <w:r w:rsidRPr="002A22DF">
        <w:rPr>
          <w:rFonts w:ascii="Calibri" w:hAnsi="Calibri" w:cs="Calibri"/>
          <w:lang w:val="da-DK"/>
        </w:rPr>
        <w:t>Og pudsen er generelt kommet for langt ned på sålbænkene i hjørnerne – skal der udskiftes så</w:t>
      </w:r>
      <w:r w:rsidRPr="002A22DF">
        <w:rPr>
          <w:rFonts w:ascii="Calibri" w:hAnsi="Calibri" w:cs="Calibri"/>
          <w:lang w:val="da-DK"/>
        </w:rPr>
        <w:t>l</w:t>
      </w:r>
      <w:r w:rsidRPr="002A22DF">
        <w:rPr>
          <w:rFonts w:ascii="Calibri" w:hAnsi="Calibri" w:cs="Calibri"/>
          <w:lang w:val="da-DK"/>
        </w:rPr>
        <w:t>bænke, vil dette blive omgjort. Når omfanget af udskiftninger er kendt, vil der blive taget stilling til resten.</w:t>
      </w:r>
    </w:p>
    <w:p w:rsidR="00821EF0" w:rsidRPr="002A22DF" w:rsidRDefault="00821EF0" w:rsidP="00F94F00">
      <w:pPr>
        <w:rPr>
          <w:rFonts w:ascii="Calibri" w:hAnsi="Calibri" w:cs="Calibri"/>
          <w:lang w:val="da-DK"/>
        </w:rPr>
      </w:pPr>
    </w:p>
    <w:p w:rsidR="0059455E" w:rsidRPr="002A22DF" w:rsidRDefault="00821EF0" w:rsidP="00F94F00">
      <w:pPr>
        <w:rPr>
          <w:rFonts w:ascii="Calibri" w:hAnsi="Calibri" w:cs="Calibri"/>
          <w:lang w:val="da-DK"/>
        </w:rPr>
      </w:pPr>
      <w:r w:rsidRPr="002A22DF">
        <w:rPr>
          <w:rFonts w:ascii="Calibri" w:hAnsi="Calibri" w:cs="Calibri"/>
          <w:lang w:val="da-DK"/>
        </w:rPr>
        <w:t>D</w:t>
      </w:r>
      <w:r w:rsidR="0059455E" w:rsidRPr="002A22DF">
        <w:rPr>
          <w:rFonts w:ascii="Calibri" w:hAnsi="Calibri" w:cs="Calibri"/>
          <w:lang w:val="da-DK"/>
        </w:rPr>
        <w:t>:</w:t>
      </w:r>
    </w:p>
    <w:p w:rsidR="0059455E" w:rsidRPr="002A22DF" w:rsidRDefault="0059455E" w:rsidP="00F94F00">
      <w:pPr>
        <w:rPr>
          <w:rFonts w:ascii="Calibri" w:hAnsi="Calibri" w:cs="Calibri"/>
          <w:lang w:val="da-DK"/>
        </w:rPr>
      </w:pPr>
      <w:r w:rsidRPr="002A22DF">
        <w:rPr>
          <w:rFonts w:ascii="Calibri" w:hAnsi="Calibri" w:cs="Calibri"/>
          <w:lang w:val="da-DK"/>
        </w:rPr>
        <w:t xml:space="preserve">Torben </w:t>
      </w:r>
      <w:proofErr w:type="spellStart"/>
      <w:r w:rsidRPr="002A22DF">
        <w:rPr>
          <w:rFonts w:ascii="Calibri" w:hAnsi="Calibri" w:cs="Calibri"/>
          <w:lang w:val="da-DK"/>
        </w:rPr>
        <w:t>Kitaj</w:t>
      </w:r>
      <w:proofErr w:type="spellEnd"/>
      <w:r w:rsidRPr="002A22DF">
        <w:rPr>
          <w:rFonts w:ascii="Calibri" w:hAnsi="Calibri" w:cs="Calibri"/>
          <w:lang w:val="da-DK"/>
        </w:rPr>
        <w:t xml:space="preserve"> har påtaget sig at overveje </w:t>
      </w:r>
      <w:r w:rsidR="008E0624" w:rsidRPr="002A22DF">
        <w:rPr>
          <w:rFonts w:ascii="Calibri" w:hAnsi="Calibri" w:cs="Calibri"/>
          <w:lang w:val="da-DK"/>
        </w:rPr>
        <w:t xml:space="preserve">og håndtere </w:t>
      </w:r>
      <w:r w:rsidRPr="002A22DF">
        <w:rPr>
          <w:rFonts w:ascii="Calibri" w:hAnsi="Calibri" w:cs="Calibri"/>
          <w:lang w:val="da-DK"/>
        </w:rPr>
        <w:t>bestyrelsens meget begrænsede muligheder for at involvere foreningen i spørgsmålet om trafik omkring Bellavista.</w:t>
      </w:r>
    </w:p>
    <w:p w:rsidR="00262707" w:rsidRPr="002A22DF" w:rsidRDefault="00262707" w:rsidP="00F94F00">
      <w:pPr>
        <w:rPr>
          <w:rFonts w:ascii="Calibri" w:hAnsi="Calibri" w:cs="Calibri"/>
          <w:lang w:val="da-DK"/>
        </w:rPr>
      </w:pPr>
    </w:p>
    <w:p w:rsidR="00BB2C86" w:rsidRPr="002A22DF" w:rsidRDefault="00821EF0" w:rsidP="00F94F00">
      <w:pPr>
        <w:rPr>
          <w:rFonts w:ascii="Calibri" w:hAnsi="Calibri" w:cs="Calibri"/>
          <w:lang w:val="da-DK"/>
        </w:rPr>
      </w:pPr>
      <w:r w:rsidRPr="002A22DF">
        <w:rPr>
          <w:rFonts w:ascii="Calibri" w:hAnsi="Calibri" w:cs="Calibri"/>
          <w:lang w:val="da-DK"/>
        </w:rPr>
        <w:t>E</w:t>
      </w:r>
      <w:r w:rsidR="008E0624" w:rsidRPr="002A22DF">
        <w:rPr>
          <w:rFonts w:ascii="Calibri" w:hAnsi="Calibri" w:cs="Calibri"/>
          <w:lang w:val="da-DK"/>
        </w:rPr>
        <w:t xml:space="preserve">: </w:t>
      </w:r>
    </w:p>
    <w:p w:rsidR="00BB2C86" w:rsidRPr="002A22DF" w:rsidRDefault="00BB2C86" w:rsidP="00F94F00">
      <w:pPr>
        <w:rPr>
          <w:rFonts w:ascii="Calibri" w:hAnsi="Calibri" w:cs="Calibri"/>
          <w:lang w:val="da-DK"/>
        </w:rPr>
      </w:pPr>
      <w:r w:rsidRPr="002A22DF">
        <w:rPr>
          <w:rFonts w:ascii="Calibri" w:hAnsi="Calibri" w:cs="Calibri"/>
          <w:lang w:val="da-DK"/>
        </w:rPr>
        <w:t>Bestyrelsen er også gået i gang med at overveje den mere langsigtede vedligeholdelse af vinduer</w:t>
      </w:r>
      <w:r w:rsidR="00A11A4F" w:rsidRPr="002A22DF">
        <w:rPr>
          <w:rFonts w:ascii="Calibri" w:hAnsi="Calibri" w:cs="Calibri"/>
          <w:lang w:val="da-DK"/>
        </w:rPr>
        <w:t>,</w:t>
      </w:r>
      <w:r w:rsidRPr="002A22DF">
        <w:rPr>
          <w:rFonts w:ascii="Calibri" w:hAnsi="Calibri" w:cs="Calibri"/>
          <w:lang w:val="da-DK"/>
        </w:rPr>
        <w:t xml:space="preserve"> murværk</w:t>
      </w:r>
      <w:r w:rsidR="00A11A4F" w:rsidRPr="002A22DF">
        <w:rPr>
          <w:rFonts w:ascii="Calibri" w:hAnsi="Calibri" w:cs="Calibri"/>
          <w:lang w:val="da-DK"/>
        </w:rPr>
        <w:t>, tagrender og nedløb, rækværker, pergolaer etc.</w:t>
      </w:r>
      <w:r w:rsidRPr="002A22DF">
        <w:rPr>
          <w:rFonts w:ascii="Calibri" w:hAnsi="Calibri" w:cs="Calibri"/>
          <w:lang w:val="da-DK"/>
        </w:rPr>
        <w:t xml:space="preserve"> – priser er indhentet og der vil blive lavet et forslag til en </w:t>
      </w:r>
      <w:r w:rsidR="00A11A4F" w:rsidRPr="002A22DF">
        <w:rPr>
          <w:rFonts w:ascii="Calibri" w:hAnsi="Calibri" w:cs="Calibri"/>
          <w:lang w:val="da-DK"/>
        </w:rPr>
        <w:t>fremtidig vedligeholdelses</w:t>
      </w:r>
      <w:r w:rsidRPr="002A22DF">
        <w:rPr>
          <w:rFonts w:ascii="Calibri" w:hAnsi="Calibri" w:cs="Calibri"/>
          <w:lang w:val="da-DK"/>
        </w:rPr>
        <w:t>plan, som vi vil drøfte efter sommerferien.</w:t>
      </w:r>
    </w:p>
    <w:p w:rsidR="00BB2C86" w:rsidRPr="002A22DF" w:rsidRDefault="00BB2C86" w:rsidP="00F94F00">
      <w:pPr>
        <w:rPr>
          <w:rFonts w:ascii="Calibri" w:hAnsi="Calibri" w:cs="Calibri"/>
          <w:lang w:val="da-DK"/>
        </w:rPr>
      </w:pPr>
    </w:p>
    <w:p w:rsidR="002034B1" w:rsidRPr="002A22DF" w:rsidRDefault="002034B1" w:rsidP="00F94F00">
      <w:pPr>
        <w:rPr>
          <w:rFonts w:ascii="Calibri" w:hAnsi="Calibri" w:cs="Calibri"/>
          <w:lang w:val="da-DK"/>
        </w:rPr>
      </w:pPr>
      <w:r w:rsidRPr="002A22DF">
        <w:rPr>
          <w:rFonts w:ascii="Calibri" w:hAnsi="Calibri" w:cs="Calibri"/>
          <w:lang w:val="da-DK"/>
        </w:rPr>
        <w:t xml:space="preserve">F:  </w:t>
      </w:r>
    </w:p>
    <w:p w:rsidR="009F1C72" w:rsidRPr="002A22DF" w:rsidRDefault="002034B1" w:rsidP="00F94F00">
      <w:pPr>
        <w:rPr>
          <w:rFonts w:ascii="Calibri" w:hAnsi="Calibri" w:cs="Calibri"/>
          <w:lang w:val="da-DK"/>
        </w:rPr>
      </w:pPr>
      <w:r w:rsidRPr="002A22DF">
        <w:rPr>
          <w:rFonts w:ascii="Calibri" w:hAnsi="Calibri" w:cs="Calibri"/>
          <w:lang w:val="da-DK"/>
        </w:rPr>
        <w:t>Vi gør opmærksom på, at vinduerne er konstrueret sådan, at de ikke, slet ikke, kan tåle at stå vid</w:t>
      </w:r>
      <w:r w:rsidRPr="002A22DF">
        <w:rPr>
          <w:rFonts w:ascii="Calibri" w:hAnsi="Calibri" w:cs="Calibri"/>
          <w:lang w:val="da-DK"/>
        </w:rPr>
        <w:t>t</w:t>
      </w:r>
      <w:r w:rsidRPr="002A22DF">
        <w:rPr>
          <w:rFonts w:ascii="Calibri" w:hAnsi="Calibri" w:cs="Calibri"/>
          <w:lang w:val="da-DK"/>
        </w:rPr>
        <w:t>åbne uden at være sikret med ”skydestangen” – glasset er forholdsvis tungt i forhold til de elega</w:t>
      </w:r>
      <w:r w:rsidRPr="002A22DF">
        <w:rPr>
          <w:rFonts w:ascii="Calibri" w:hAnsi="Calibri" w:cs="Calibri"/>
          <w:lang w:val="da-DK"/>
        </w:rPr>
        <w:t>n</w:t>
      </w:r>
      <w:r w:rsidRPr="002A22DF">
        <w:rPr>
          <w:rFonts w:ascii="Calibri" w:hAnsi="Calibri" w:cs="Calibri"/>
          <w:lang w:val="da-DK"/>
        </w:rPr>
        <w:t>te</w:t>
      </w:r>
      <w:r w:rsidR="009F1C72" w:rsidRPr="002A22DF">
        <w:rPr>
          <w:rFonts w:ascii="Calibri" w:hAnsi="Calibri" w:cs="Calibri"/>
          <w:lang w:val="da-DK"/>
        </w:rPr>
        <w:t>,</w:t>
      </w:r>
      <w:r w:rsidRPr="002A22DF">
        <w:rPr>
          <w:rFonts w:ascii="Calibri" w:hAnsi="Calibri" w:cs="Calibri"/>
          <w:lang w:val="da-DK"/>
        </w:rPr>
        <w:t xml:space="preserve"> men spinkle rammer.  Står et vindue og smækker op mod murværket, bliver det med sikkerhed ødelagt. Det er relativt kostbart at udskifte, da udskiftning kun kan ske udefra – dvs. ofte med lift. </w:t>
      </w:r>
    </w:p>
    <w:p w:rsidR="009F1C72" w:rsidRPr="002A22DF" w:rsidRDefault="009F1C72" w:rsidP="00F94F00">
      <w:pPr>
        <w:rPr>
          <w:rFonts w:ascii="Calibri" w:hAnsi="Calibri" w:cs="Calibri"/>
          <w:lang w:val="da-DK"/>
        </w:rPr>
      </w:pPr>
    </w:p>
    <w:p w:rsidR="002034B1" w:rsidRPr="002A22DF" w:rsidRDefault="002034B1" w:rsidP="00F94F00">
      <w:pPr>
        <w:rPr>
          <w:rFonts w:ascii="Calibri" w:hAnsi="Calibri" w:cs="Calibri"/>
          <w:lang w:val="da-DK"/>
        </w:rPr>
      </w:pPr>
      <w:r w:rsidRPr="002A22DF">
        <w:rPr>
          <w:rFonts w:ascii="Calibri" w:hAnsi="Calibri" w:cs="Calibri"/>
          <w:lang w:val="da-DK"/>
        </w:rPr>
        <w:t xml:space="preserve">Den slags skader vil </w:t>
      </w:r>
      <w:r w:rsidR="009F1C72" w:rsidRPr="002A22DF">
        <w:rPr>
          <w:rFonts w:ascii="Calibri" w:hAnsi="Calibri" w:cs="Calibri"/>
          <w:lang w:val="da-DK"/>
        </w:rPr>
        <w:t xml:space="preserve">det påhvile den pågældende ejer </w:t>
      </w:r>
      <w:r w:rsidRPr="002A22DF">
        <w:rPr>
          <w:rFonts w:ascii="Calibri" w:hAnsi="Calibri" w:cs="Calibri"/>
          <w:lang w:val="da-DK"/>
        </w:rPr>
        <w:t>selv at betale.</w:t>
      </w:r>
    </w:p>
    <w:p w:rsidR="002034B1" w:rsidRPr="002A22DF" w:rsidRDefault="002034B1" w:rsidP="00F94F00">
      <w:pPr>
        <w:rPr>
          <w:rFonts w:ascii="Calibri" w:hAnsi="Calibri" w:cs="Calibri"/>
          <w:lang w:val="da-DK"/>
        </w:rPr>
      </w:pPr>
    </w:p>
    <w:p w:rsidR="002034B1" w:rsidRPr="002A22DF" w:rsidRDefault="008E0624" w:rsidP="00F94F00">
      <w:pPr>
        <w:rPr>
          <w:rFonts w:ascii="Calibri" w:hAnsi="Calibri" w:cs="Calibri"/>
          <w:lang w:val="da-DK"/>
        </w:rPr>
      </w:pPr>
      <w:r w:rsidRPr="002A22DF">
        <w:rPr>
          <w:rFonts w:ascii="Calibri" w:hAnsi="Calibri" w:cs="Calibri"/>
          <w:lang w:val="da-DK"/>
        </w:rPr>
        <w:t>G:</w:t>
      </w:r>
    </w:p>
    <w:p w:rsidR="002034B1" w:rsidRPr="002A22DF" w:rsidRDefault="002034B1" w:rsidP="00F94F00">
      <w:pPr>
        <w:rPr>
          <w:rFonts w:ascii="Calibri" w:hAnsi="Calibri" w:cs="Calibri"/>
          <w:lang w:val="da-DK"/>
        </w:rPr>
      </w:pPr>
      <w:r w:rsidRPr="002A22DF">
        <w:rPr>
          <w:rFonts w:ascii="Calibri" w:hAnsi="Calibri" w:cs="Calibri"/>
          <w:lang w:val="da-DK"/>
        </w:rPr>
        <w:t xml:space="preserve">Der vil efter sommerferien blive udsendt en </w:t>
      </w:r>
      <w:r w:rsidR="00A11A4F" w:rsidRPr="002A22DF">
        <w:rPr>
          <w:rFonts w:ascii="Calibri" w:hAnsi="Calibri" w:cs="Calibri"/>
          <w:lang w:val="da-DK"/>
        </w:rPr>
        <w:t>vejledning</w:t>
      </w:r>
      <w:r w:rsidRPr="002A22DF">
        <w:rPr>
          <w:rFonts w:ascii="Calibri" w:hAnsi="Calibri" w:cs="Calibri"/>
          <w:lang w:val="da-DK"/>
        </w:rPr>
        <w:t xml:space="preserve"> til eksterne håndværkere, som vi vil bede den enkelte ejer, der engagerer håndværkere, om at udlevere og få tiltrådt. Anledningen er, at der har vist sig et behov for at præcisere forskellen mellem fællesejendom og de enkelte ejerlejligh</w:t>
      </w:r>
      <w:r w:rsidRPr="002A22DF">
        <w:rPr>
          <w:rFonts w:ascii="Calibri" w:hAnsi="Calibri" w:cs="Calibri"/>
          <w:lang w:val="da-DK"/>
        </w:rPr>
        <w:t>e</w:t>
      </w:r>
      <w:r w:rsidRPr="002A22DF">
        <w:rPr>
          <w:rFonts w:ascii="Calibri" w:hAnsi="Calibri" w:cs="Calibri"/>
          <w:lang w:val="da-DK"/>
        </w:rPr>
        <w:t xml:space="preserve">der samt normerne for </w:t>
      </w:r>
      <w:r w:rsidR="008E0624" w:rsidRPr="002A22DF">
        <w:rPr>
          <w:rFonts w:ascii="Calibri" w:hAnsi="Calibri" w:cs="Calibri"/>
          <w:lang w:val="da-DK"/>
        </w:rPr>
        <w:t>anvendelse af fællesarealer (kørsel</w:t>
      </w:r>
      <w:r w:rsidRPr="002A22DF">
        <w:rPr>
          <w:rFonts w:ascii="Calibri" w:hAnsi="Calibri" w:cs="Calibri"/>
          <w:lang w:val="da-DK"/>
        </w:rPr>
        <w:t xml:space="preserve"> på </w:t>
      </w:r>
      <w:r w:rsidR="008E0624" w:rsidRPr="002A22DF">
        <w:rPr>
          <w:rFonts w:ascii="Calibri" w:hAnsi="Calibri" w:cs="Calibri"/>
          <w:lang w:val="da-DK"/>
        </w:rPr>
        <w:t>græsplæne</w:t>
      </w:r>
      <w:r w:rsidRPr="002A22DF">
        <w:rPr>
          <w:rFonts w:ascii="Calibri" w:hAnsi="Calibri" w:cs="Calibri"/>
          <w:lang w:val="da-DK"/>
        </w:rPr>
        <w:t xml:space="preserve">, oplagring af </w:t>
      </w:r>
      <w:r w:rsidR="008E0624" w:rsidRPr="002A22DF">
        <w:rPr>
          <w:rFonts w:ascii="Calibri" w:hAnsi="Calibri" w:cs="Calibri"/>
          <w:lang w:val="da-DK"/>
        </w:rPr>
        <w:t>byggemat</w:t>
      </w:r>
      <w:r w:rsidR="008E0624" w:rsidRPr="002A22DF">
        <w:rPr>
          <w:rFonts w:ascii="Calibri" w:hAnsi="Calibri" w:cs="Calibri"/>
          <w:lang w:val="da-DK"/>
        </w:rPr>
        <w:t>e</w:t>
      </w:r>
      <w:r w:rsidR="008E0624" w:rsidRPr="002A22DF">
        <w:rPr>
          <w:rFonts w:ascii="Calibri" w:hAnsi="Calibri" w:cs="Calibri"/>
          <w:lang w:val="da-DK"/>
        </w:rPr>
        <w:t>riale</w:t>
      </w:r>
      <w:r w:rsidRPr="002A22DF">
        <w:rPr>
          <w:rFonts w:ascii="Calibri" w:hAnsi="Calibri" w:cs="Calibri"/>
          <w:lang w:val="da-DK"/>
        </w:rPr>
        <w:t>, værkstedsaktiviteter</w:t>
      </w:r>
      <w:r w:rsidR="008E0624" w:rsidRPr="002A22DF">
        <w:rPr>
          <w:rFonts w:ascii="Calibri" w:hAnsi="Calibri" w:cs="Calibri"/>
          <w:lang w:val="da-DK"/>
        </w:rPr>
        <w:t xml:space="preserve"> m.v.).</w:t>
      </w:r>
    </w:p>
    <w:p w:rsidR="002034B1" w:rsidRPr="002A22DF" w:rsidRDefault="002034B1" w:rsidP="00F94F00">
      <w:pPr>
        <w:rPr>
          <w:rFonts w:ascii="Calibri" w:hAnsi="Calibri" w:cs="Calibri"/>
          <w:lang w:val="da-DK"/>
        </w:rPr>
      </w:pPr>
      <w:r w:rsidRPr="002A22DF">
        <w:rPr>
          <w:rFonts w:ascii="Calibri" w:hAnsi="Calibri" w:cs="Calibri"/>
          <w:lang w:val="da-DK"/>
        </w:rPr>
        <w:t xml:space="preserve"> </w:t>
      </w:r>
    </w:p>
    <w:p w:rsidR="009F1C72" w:rsidRPr="002A22DF" w:rsidRDefault="009F1C72" w:rsidP="00F94F00">
      <w:pPr>
        <w:rPr>
          <w:rFonts w:ascii="Calibri" w:hAnsi="Calibri" w:cs="Calibri"/>
          <w:lang w:val="da-DK"/>
        </w:rPr>
      </w:pPr>
    </w:p>
    <w:p w:rsidR="009F1C72" w:rsidRPr="002A22DF" w:rsidRDefault="009F1C72" w:rsidP="00F94F00">
      <w:pPr>
        <w:rPr>
          <w:rFonts w:ascii="Calibri" w:hAnsi="Calibri" w:cs="Calibri"/>
          <w:lang w:val="da-DK"/>
        </w:rPr>
      </w:pPr>
    </w:p>
    <w:p w:rsidR="00680961" w:rsidRPr="002A22DF" w:rsidRDefault="00F94F00" w:rsidP="0047350A">
      <w:pPr>
        <w:rPr>
          <w:rFonts w:asciiTheme="majorHAnsi" w:hAnsiTheme="majorHAnsi"/>
          <w:b/>
          <w:lang w:val="da-DK"/>
        </w:rPr>
      </w:pPr>
      <w:r w:rsidRPr="002A22DF">
        <w:rPr>
          <w:rFonts w:asciiTheme="majorHAnsi" w:hAnsiTheme="majorHAnsi"/>
          <w:b/>
          <w:lang w:val="da-DK"/>
        </w:rPr>
        <w:t>Økonomi:</w:t>
      </w:r>
    </w:p>
    <w:p w:rsidR="00680961" w:rsidRPr="002A22DF" w:rsidRDefault="00680961" w:rsidP="0047350A">
      <w:pPr>
        <w:rPr>
          <w:rFonts w:asciiTheme="majorHAnsi" w:hAnsiTheme="majorHAnsi"/>
          <w:lang w:val="da-DK"/>
        </w:rPr>
      </w:pPr>
    </w:p>
    <w:p w:rsidR="00BB2C86" w:rsidRPr="002A22DF" w:rsidRDefault="00BB2C86" w:rsidP="0047350A">
      <w:pPr>
        <w:rPr>
          <w:rFonts w:asciiTheme="majorHAnsi" w:hAnsiTheme="majorHAnsi"/>
          <w:lang w:val="da-DK"/>
        </w:rPr>
      </w:pPr>
      <w:r w:rsidRPr="002A22DF">
        <w:rPr>
          <w:rFonts w:asciiTheme="majorHAnsi" w:hAnsiTheme="majorHAnsi"/>
          <w:lang w:val="da-DK"/>
        </w:rPr>
        <w:t>Økonomien er som forventet – den pr. ultimo opsparede likviditet mere end dækker udgifterne til Prinsessestien – om det også rækker til garagemembranen/terrasserne ved vi ikke endnu med sikkerhed – projektet er ikke så langt, at det er prissat.</w:t>
      </w:r>
    </w:p>
    <w:p w:rsidR="00BB2C86" w:rsidRPr="002A22DF" w:rsidRDefault="00BB2C86" w:rsidP="0047350A">
      <w:pPr>
        <w:rPr>
          <w:rFonts w:asciiTheme="majorHAnsi" w:hAnsiTheme="majorHAnsi"/>
          <w:lang w:val="da-DK"/>
        </w:rPr>
      </w:pPr>
    </w:p>
    <w:p w:rsidR="00BB2C86" w:rsidRPr="002A22DF" w:rsidRDefault="00BB2C86" w:rsidP="0047350A">
      <w:pPr>
        <w:rPr>
          <w:rFonts w:asciiTheme="majorHAnsi" w:hAnsiTheme="majorHAnsi"/>
          <w:lang w:val="da-DK"/>
        </w:rPr>
      </w:pPr>
      <w:r w:rsidRPr="002A22DF">
        <w:rPr>
          <w:rFonts w:asciiTheme="majorHAnsi" w:hAnsiTheme="majorHAnsi"/>
          <w:lang w:val="da-DK"/>
        </w:rPr>
        <w:t>Den desværre konstaterede utæthed i indstøbte rør over porten ud for Bellevuevej 7 er anmeldt til, og antaget af, forsikringen, men grundet ”aldersnedskrivning” vil en del af udgifterne skulle bæres af foreningen – vi kender endnu ikke de samlede udgifter, men bl.a. vil en af lejlighederne formentlig være ubeboelig i nogle uger grundet nødvendig udtørring.</w:t>
      </w:r>
    </w:p>
    <w:p w:rsidR="00307314" w:rsidRPr="002A22DF" w:rsidRDefault="00307314" w:rsidP="0047350A">
      <w:pPr>
        <w:rPr>
          <w:rFonts w:asciiTheme="majorHAnsi" w:hAnsiTheme="majorHAnsi"/>
          <w:lang w:val="da-DK"/>
        </w:rPr>
      </w:pPr>
    </w:p>
    <w:p w:rsidR="000F5A24" w:rsidRPr="002A22DF" w:rsidRDefault="000F5A24" w:rsidP="00E85CBD">
      <w:pPr>
        <w:rPr>
          <w:rFonts w:asciiTheme="majorHAnsi" w:hAnsiTheme="majorHAnsi"/>
          <w:lang w:val="da-DK"/>
        </w:rPr>
      </w:pPr>
    </w:p>
    <w:p w:rsidR="00E85CBD" w:rsidRPr="002A22DF" w:rsidRDefault="00E85CBD" w:rsidP="00E85CBD">
      <w:pPr>
        <w:rPr>
          <w:rFonts w:asciiTheme="majorHAnsi" w:hAnsiTheme="majorHAnsi"/>
          <w:b/>
          <w:lang w:val="da-DK"/>
        </w:rPr>
      </w:pPr>
      <w:r w:rsidRPr="002A22DF">
        <w:rPr>
          <w:rFonts w:asciiTheme="majorHAnsi" w:hAnsiTheme="majorHAnsi"/>
          <w:b/>
          <w:lang w:val="da-DK"/>
        </w:rPr>
        <w:t>Storskrald:</w:t>
      </w:r>
    </w:p>
    <w:p w:rsidR="00E85CBD" w:rsidRPr="002A22DF" w:rsidRDefault="00E85CBD" w:rsidP="00E85CBD">
      <w:pPr>
        <w:rPr>
          <w:rFonts w:asciiTheme="majorHAnsi" w:hAnsiTheme="majorHAnsi"/>
          <w:lang w:val="da-DK"/>
        </w:rPr>
      </w:pPr>
    </w:p>
    <w:p w:rsidR="004A563F" w:rsidRPr="002A22DF" w:rsidRDefault="00E85CBD" w:rsidP="004A563F">
      <w:pPr>
        <w:rPr>
          <w:rFonts w:asciiTheme="majorHAnsi" w:hAnsiTheme="majorHAnsi"/>
          <w:lang w:val="da-DK"/>
        </w:rPr>
      </w:pPr>
      <w:r w:rsidRPr="002A22DF">
        <w:rPr>
          <w:rFonts w:asciiTheme="majorHAnsi" w:hAnsiTheme="majorHAnsi"/>
          <w:lang w:val="da-DK"/>
        </w:rPr>
        <w:t>Container er</w:t>
      </w:r>
      <w:r w:rsidR="004A563F" w:rsidRPr="002A22DF">
        <w:rPr>
          <w:rFonts w:asciiTheme="majorHAnsi" w:hAnsiTheme="majorHAnsi"/>
          <w:lang w:val="da-DK"/>
        </w:rPr>
        <w:t xml:space="preserve"> i </w:t>
      </w:r>
      <w:r w:rsidR="008E0624" w:rsidRPr="002A22DF">
        <w:rPr>
          <w:rFonts w:asciiTheme="majorHAnsi" w:hAnsiTheme="majorHAnsi"/>
          <w:lang w:val="da-DK"/>
        </w:rPr>
        <w:t>2019 bestilt</w:t>
      </w:r>
      <w:r w:rsidRPr="002A22DF">
        <w:rPr>
          <w:rFonts w:asciiTheme="majorHAnsi" w:hAnsiTheme="majorHAnsi"/>
          <w:lang w:val="da-DK"/>
        </w:rPr>
        <w:t xml:space="preserve"> til:  </w:t>
      </w:r>
      <w:r w:rsidR="004A563F" w:rsidRPr="002A22DF">
        <w:rPr>
          <w:rFonts w:ascii="Verdana" w:hAnsi="Verdana"/>
          <w:lang w:val="da-DK"/>
        </w:rPr>
        <w:t>31/8-1/9</w:t>
      </w:r>
      <w:r w:rsidR="004A563F" w:rsidRPr="002A22DF">
        <w:rPr>
          <w:rFonts w:asciiTheme="majorHAnsi" w:hAnsiTheme="majorHAnsi"/>
          <w:lang w:val="da-DK"/>
        </w:rPr>
        <w:t xml:space="preserve">, </w:t>
      </w:r>
      <w:r w:rsidR="004A563F" w:rsidRPr="002A22DF">
        <w:rPr>
          <w:rFonts w:ascii="Verdana" w:hAnsi="Verdana"/>
          <w:lang w:val="da-DK"/>
        </w:rPr>
        <w:t>26-27/10 og</w:t>
      </w:r>
      <w:r w:rsidR="004A563F" w:rsidRPr="002A22DF">
        <w:rPr>
          <w:rFonts w:asciiTheme="majorHAnsi" w:hAnsiTheme="majorHAnsi"/>
          <w:lang w:val="da-DK"/>
        </w:rPr>
        <w:t xml:space="preserve"> </w:t>
      </w:r>
      <w:r w:rsidR="004A563F" w:rsidRPr="002A22DF">
        <w:rPr>
          <w:rFonts w:ascii="Verdana" w:hAnsi="Verdana"/>
          <w:lang w:val="da-DK"/>
        </w:rPr>
        <w:t>7-8/12</w:t>
      </w:r>
    </w:p>
    <w:p w:rsidR="00E85CBD" w:rsidRPr="002A22DF" w:rsidRDefault="00E85CBD" w:rsidP="00A878BD">
      <w:pPr>
        <w:rPr>
          <w:rFonts w:ascii="Verdana" w:hAnsi="Verdana"/>
          <w:b/>
          <w:lang w:val="da-DK"/>
        </w:rPr>
      </w:pPr>
    </w:p>
    <w:p w:rsidR="003559E9" w:rsidRPr="002A22DF" w:rsidRDefault="003559E9" w:rsidP="003559E9">
      <w:pPr>
        <w:pStyle w:val="oleomsnaps"/>
        <w:jc w:val="center"/>
        <w:rPr>
          <w:rFonts w:asciiTheme="majorHAnsi" w:hAnsiTheme="majorHAnsi" w:cs="Courier New"/>
          <w:b w:val="0"/>
          <w:sz w:val="24"/>
          <w:szCs w:val="24"/>
        </w:rPr>
      </w:pPr>
      <w:r w:rsidRPr="002A22DF">
        <w:rPr>
          <w:rFonts w:asciiTheme="majorHAnsi" w:hAnsiTheme="majorHAnsi" w:cs="Courier New"/>
          <w:b w:val="0"/>
          <w:sz w:val="24"/>
          <w:szCs w:val="24"/>
        </w:rPr>
        <w:t>---</w:t>
      </w:r>
      <w:proofErr w:type="spellStart"/>
      <w:r w:rsidRPr="002A22DF">
        <w:rPr>
          <w:rFonts w:asciiTheme="majorHAnsi" w:hAnsiTheme="majorHAnsi" w:cs="Courier New"/>
          <w:b w:val="0"/>
          <w:sz w:val="24"/>
          <w:szCs w:val="24"/>
        </w:rPr>
        <w:t>ooOoo</w:t>
      </w:r>
      <w:proofErr w:type="spellEnd"/>
      <w:r w:rsidRPr="002A22DF">
        <w:rPr>
          <w:rFonts w:asciiTheme="majorHAnsi" w:hAnsiTheme="majorHAnsi" w:cs="Courier New"/>
          <w:b w:val="0"/>
          <w:sz w:val="24"/>
          <w:szCs w:val="24"/>
        </w:rPr>
        <w:t>---</w:t>
      </w:r>
    </w:p>
    <w:p w:rsidR="0047350A" w:rsidRPr="002A22DF" w:rsidRDefault="0047350A" w:rsidP="001F484B">
      <w:pPr>
        <w:rPr>
          <w:rFonts w:asciiTheme="majorHAnsi" w:hAnsiTheme="majorHAnsi"/>
          <w:lang w:val="da-DK"/>
        </w:rPr>
      </w:pPr>
    </w:p>
    <w:p w:rsidR="001E0C17" w:rsidRPr="002A22DF" w:rsidRDefault="001E0C17" w:rsidP="00F94F00">
      <w:pPr>
        <w:rPr>
          <w:rFonts w:asciiTheme="majorHAnsi" w:hAnsiTheme="majorHAnsi"/>
          <w:lang w:val="da-DK"/>
        </w:rPr>
      </w:pPr>
    </w:p>
    <w:p w:rsidR="001E0C17" w:rsidRPr="002A22DF" w:rsidRDefault="0014121D" w:rsidP="00F94F00">
      <w:pPr>
        <w:rPr>
          <w:rFonts w:asciiTheme="majorHAnsi" w:hAnsiTheme="majorHAnsi"/>
          <w:lang w:val="da-DK"/>
        </w:rPr>
      </w:pPr>
      <w:r w:rsidRPr="002A22DF">
        <w:rPr>
          <w:rFonts w:asciiTheme="majorHAnsi" w:hAnsiTheme="majorHAnsi"/>
          <w:lang w:val="da-DK"/>
        </w:rPr>
        <w:t xml:space="preserve">Herefter vil vi blot ønske alle ejere og beboere en </w:t>
      </w:r>
      <w:r w:rsidR="002034B1" w:rsidRPr="002A22DF">
        <w:rPr>
          <w:rFonts w:asciiTheme="majorHAnsi" w:hAnsiTheme="majorHAnsi"/>
          <w:lang w:val="da-DK"/>
        </w:rPr>
        <w:t xml:space="preserve">god sommer </w:t>
      </w:r>
      <w:r w:rsidRPr="002A22DF">
        <w:rPr>
          <w:rFonts w:asciiTheme="majorHAnsi" w:hAnsiTheme="majorHAnsi"/>
          <w:lang w:val="da-DK"/>
        </w:rPr>
        <w:t>med tak for udvist tillid og opba</w:t>
      </w:r>
      <w:r w:rsidRPr="002A22DF">
        <w:rPr>
          <w:rFonts w:asciiTheme="majorHAnsi" w:hAnsiTheme="majorHAnsi"/>
          <w:lang w:val="da-DK"/>
        </w:rPr>
        <w:t>k</w:t>
      </w:r>
      <w:r w:rsidRPr="002A22DF">
        <w:rPr>
          <w:rFonts w:asciiTheme="majorHAnsi" w:hAnsiTheme="majorHAnsi"/>
          <w:lang w:val="da-DK"/>
        </w:rPr>
        <w:t>ning</w:t>
      </w:r>
      <w:r w:rsidR="008E0624" w:rsidRPr="002A22DF">
        <w:rPr>
          <w:rFonts w:asciiTheme="majorHAnsi" w:hAnsiTheme="majorHAnsi"/>
          <w:lang w:val="da-DK"/>
        </w:rPr>
        <w:t xml:space="preserve"> under og efter generalforsamlingen.</w:t>
      </w:r>
    </w:p>
    <w:p w:rsidR="0014121D" w:rsidRPr="002A22DF" w:rsidRDefault="0014121D" w:rsidP="00F94F00">
      <w:pPr>
        <w:rPr>
          <w:rFonts w:asciiTheme="majorHAnsi" w:hAnsiTheme="majorHAnsi"/>
          <w:lang w:val="da-DK"/>
        </w:rPr>
      </w:pPr>
    </w:p>
    <w:p w:rsidR="0014121D" w:rsidRPr="002A22DF" w:rsidRDefault="0014121D" w:rsidP="00F94F00">
      <w:pPr>
        <w:rPr>
          <w:rFonts w:asciiTheme="majorHAnsi" w:hAnsiTheme="majorHAnsi"/>
          <w:lang w:val="da-DK"/>
        </w:rPr>
      </w:pPr>
    </w:p>
    <w:p w:rsidR="00F94F00" w:rsidRPr="002A22DF" w:rsidRDefault="00F94F00" w:rsidP="00F94F00">
      <w:pPr>
        <w:rPr>
          <w:rFonts w:asciiTheme="majorHAnsi" w:hAnsiTheme="majorHAnsi"/>
          <w:lang w:val="da-DK"/>
        </w:rPr>
      </w:pPr>
      <w:r w:rsidRPr="002A22DF">
        <w:rPr>
          <w:rFonts w:asciiTheme="majorHAnsi" w:hAnsiTheme="majorHAnsi"/>
          <w:lang w:val="da-DK"/>
        </w:rPr>
        <w:t xml:space="preserve">Med venlig hilsen </w:t>
      </w:r>
    </w:p>
    <w:p w:rsidR="00F94F00" w:rsidRPr="002A22DF" w:rsidRDefault="00F94F00" w:rsidP="00F94F00">
      <w:pPr>
        <w:rPr>
          <w:rFonts w:asciiTheme="majorHAnsi" w:hAnsiTheme="majorHAnsi"/>
          <w:lang w:val="da-DK"/>
        </w:rPr>
      </w:pPr>
    </w:p>
    <w:p w:rsidR="00F94F00" w:rsidRPr="002A22DF" w:rsidRDefault="00F94F00" w:rsidP="00F94F00">
      <w:pPr>
        <w:rPr>
          <w:rFonts w:asciiTheme="majorHAnsi" w:hAnsiTheme="majorHAnsi"/>
          <w:lang w:val="da-DK"/>
        </w:rPr>
      </w:pPr>
      <w:r w:rsidRPr="002A22DF">
        <w:rPr>
          <w:rFonts w:asciiTheme="majorHAnsi" w:hAnsiTheme="majorHAnsi"/>
          <w:lang w:val="da-DK"/>
        </w:rPr>
        <w:t>Bestyrelsen</w:t>
      </w:r>
    </w:p>
    <w:p w:rsidR="00455B72" w:rsidRPr="002A22DF" w:rsidRDefault="00455B72" w:rsidP="00F94F00">
      <w:pPr>
        <w:rPr>
          <w:rFonts w:asciiTheme="majorHAnsi" w:hAnsiTheme="majorHAnsi"/>
          <w:lang w:val="da-DK"/>
        </w:rPr>
      </w:pPr>
    </w:p>
    <w:p w:rsidR="001363D5" w:rsidRPr="002A22DF" w:rsidRDefault="00F94F00" w:rsidP="00F94F00">
      <w:pPr>
        <w:rPr>
          <w:lang w:val="da-DK"/>
        </w:rPr>
      </w:pPr>
      <w:r w:rsidRPr="002A22DF">
        <w:rPr>
          <w:rFonts w:asciiTheme="majorHAnsi" w:hAnsiTheme="majorHAnsi"/>
          <w:lang w:val="da-DK"/>
        </w:rPr>
        <w:t xml:space="preserve">Henrik </w:t>
      </w:r>
      <w:proofErr w:type="spellStart"/>
      <w:r w:rsidRPr="002A22DF">
        <w:rPr>
          <w:rFonts w:asciiTheme="majorHAnsi" w:hAnsiTheme="majorHAnsi"/>
          <w:lang w:val="da-DK"/>
        </w:rPr>
        <w:t>Nehammer</w:t>
      </w:r>
      <w:proofErr w:type="spellEnd"/>
      <w:r w:rsidRPr="002A22DF">
        <w:rPr>
          <w:rFonts w:asciiTheme="majorHAnsi" w:hAnsiTheme="majorHAnsi"/>
          <w:lang w:val="da-DK"/>
        </w:rPr>
        <w:t xml:space="preserve">, Charlotte Hartvig, Flemming </w:t>
      </w:r>
      <w:r w:rsidR="008E0624" w:rsidRPr="002A22DF">
        <w:rPr>
          <w:rFonts w:asciiTheme="majorHAnsi" w:hAnsiTheme="majorHAnsi"/>
          <w:lang w:val="da-DK"/>
        </w:rPr>
        <w:t>Hedemark, Egon</w:t>
      </w:r>
      <w:r w:rsidR="00267E2D" w:rsidRPr="002A22DF">
        <w:rPr>
          <w:rFonts w:asciiTheme="majorHAnsi" w:hAnsiTheme="majorHAnsi"/>
          <w:lang w:val="da-DK"/>
        </w:rPr>
        <w:t xml:space="preserve"> Hedegaard,</w:t>
      </w:r>
      <w:r w:rsidR="002034B1" w:rsidRPr="002A22DF">
        <w:rPr>
          <w:rFonts w:asciiTheme="majorHAnsi" w:hAnsiTheme="majorHAnsi"/>
          <w:lang w:val="da-DK"/>
        </w:rPr>
        <w:t xml:space="preserve"> John Robbert, To</w:t>
      </w:r>
      <w:r w:rsidR="002034B1" w:rsidRPr="002A22DF">
        <w:rPr>
          <w:rFonts w:asciiTheme="majorHAnsi" w:hAnsiTheme="majorHAnsi"/>
          <w:lang w:val="da-DK"/>
        </w:rPr>
        <w:t>r</w:t>
      </w:r>
      <w:r w:rsidR="002034B1" w:rsidRPr="002A22DF">
        <w:rPr>
          <w:rFonts w:asciiTheme="majorHAnsi" w:hAnsiTheme="majorHAnsi"/>
          <w:lang w:val="da-DK"/>
        </w:rPr>
        <w:t xml:space="preserve">ben </w:t>
      </w:r>
      <w:proofErr w:type="spellStart"/>
      <w:r w:rsidR="008E0624" w:rsidRPr="002A22DF">
        <w:rPr>
          <w:rFonts w:asciiTheme="majorHAnsi" w:hAnsiTheme="majorHAnsi"/>
          <w:lang w:val="da-DK"/>
        </w:rPr>
        <w:t>Kitaj</w:t>
      </w:r>
      <w:proofErr w:type="spellEnd"/>
      <w:r w:rsidR="008E0624" w:rsidRPr="002A22DF">
        <w:rPr>
          <w:rFonts w:asciiTheme="majorHAnsi" w:hAnsiTheme="majorHAnsi"/>
          <w:lang w:val="da-DK"/>
        </w:rPr>
        <w:t>, Allan</w:t>
      </w:r>
      <w:r w:rsidR="00267E2D" w:rsidRPr="002A22DF">
        <w:rPr>
          <w:rFonts w:asciiTheme="majorHAnsi" w:hAnsiTheme="majorHAnsi"/>
          <w:lang w:val="da-DK"/>
        </w:rPr>
        <w:t xml:space="preserve"> S. Bager </w:t>
      </w:r>
      <w:r w:rsidRPr="002A22DF">
        <w:rPr>
          <w:rFonts w:asciiTheme="majorHAnsi" w:hAnsiTheme="majorHAnsi"/>
          <w:lang w:val="da-DK"/>
        </w:rPr>
        <w:t>og Andreas Karberg.</w:t>
      </w:r>
    </w:p>
    <w:sectPr w:rsidR="001363D5" w:rsidRPr="002A22DF" w:rsidSect="00EB2EF3">
      <w:headerReference w:type="default" r:id="rId10"/>
      <w:footerReference w:type="default" r:id="rId11"/>
      <w:pgSz w:w="11900" w:h="16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64" w:rsidRDefault="007F1164" w:rsidP="00F661AF">
      <w:r>
        <w:separator/>
      </w:r>
    </w:p>
  </w:endnote>
  <w:endnote w:type="continuationSeparator" w:id="0">
    <w:p w:rsidR="007F1164" w:rsidRDefault="007F1164" w:rsidP="00F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unga">
    <w:altName w:val="Times New Roman"/>
    <w:panose1 w:val="00000000000000000000"/>
    <w:charset w:val="01"/>
    <w:family w:val="roman"/>
    <w:notTrueType/>
    <w:pitch w:val="variable"/>
  </w:font>
  <w:font w:name="Vivaldi">
    <w:altName w:val="Calibri"/>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158870"/>
      <w:docPartObj>
        <w:docPartGallery w:val="Page Numbers (Bottom of Page)"/>
        <w:docPartUnique/>
      </w:docPartObj>
    </w:sdtPr>
    <w:sdtEndPr/>
    <w:sdtContent>
      <w:p w:rsidR="00012107" w:rsidRDefault="00012107">
        <w:pPr>
          <w:pStyle w:val="Sidefod"/>
          <w:jc w:val="right"/>
        </w:pPr>
        <w:r>
          <w:fldChar w:fldCharType="begin"/>
        </w:r>
        <w:r>
          <w:instrText>PAGE   \* MERGEFORMAT</w:instrText>
        </w:r>
        <w:r>
          <w:fldChar w:fldCharType="separate"/>
        </w:r>
        <w:r w:rsidR="0090476E" w:rsidRPr="0090476E">
          <w:rPr>
            <w:noProof/>
            <w:lang w:val="da-DK"/>
          </w:rPr>
          <w:t>3</w:t>
        </w:r>
        <w:r>
          <w:fldChar w:fldCharType="end"/>
        </w:r>
      </w:p>
    </w:sdtContent>
  </w:sdt>
  <w:p w:rsidR="00012107" w:rsidRDefault="00012107">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64" w:rsidRDefault="007F1164" w:rsidP="00F661AF">
      <w:r>
        <w:separator/>
      </w:r>
    </w:p>
  </w:footnote>
  <w:footnote w:type="continuationSeparator" w:id="0">
    <w:p w:rsidR="007F1164" w:rsidRDefault="007F1164" w:rsidP="00F661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0B" w:rsidRDefault="002C1E0B" w:rsidP="007466C5">
    <w:pPr>
      <w:jc w:val="both"/>
      <w:rPr>
        <w:b/>
        <w:u w:val="single"/>
      </w:rPr>
    </w:pPr>
    <w:r>
      <w:rPr>
        <w:rFonts w:ascii="Arial" w:hAnsi="Arial" w:cs="Arial"/>
        <w:noProof/>
        <w:lang w:eastAsia="da-DK"/>
      </w:rPr>
      <w:drawing>
        <wp:anchor distT="0" distB="0" distL="114300" distR="114300" simplePos="0" relativeHeight="251658240" behindDoc="1" locked="0" layoutInCell="1" allowOverlap="1" wp14:anchorId="5E963942" wp14:editId="441F786F">
          <wp:simplePos x="0" y="0"/>
          <wp:positionH relativeFrom="column">
            <wp:align>right</wp:align>
          </wp:positionH>
          <wp:positionV relativeFrom="paragraph">
            <wp:posOffset>0</wp:posOffset>
          </wp:positionV>
          <wp:extent cx="5270500" cy="895350"/>
          <wp:effectExtent l="0" t="0" r="0" b="0"/>
          <wp:wrapNone/>
          <wp:docPr id="3" name="Picture 3" descr="avis-h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is-hov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9573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noProof/>
        <w:lang w:eastAsia="da-DK"/>
      </w:rPr>
      <mc:AlternateContent>
        <mc:Choice Requires="wps">
          <w:drawing>
            <wp:anchor distT="0" distB="0" distL="114300" distR="114300" simplePos="0" relativeHeight="251657216" behindDoc="0" locked="0" layoutInCell="0" allowOverlap="1" wp14:anchorId="065C23E7" wp14:editId="17DA05C6">
              <wp:simplePos x="0" y="0"/>
              <wp:positionH relativeFrom="column">
                <wp:posOffset>-1143000</wp:posOffset>
              </wp:positionH>
              <wp:positionV relativeFrom="paragraph">
                <wp:posOffset>-304165</wp:posOffset>
              </wp:positionV>
              <wp:extent cx="7543800" cy="584835"/>
              <wp:effectExtent l="0" t="0" r="0" b="0"/>
              <wp:wrapThrough wrapText="bothSides">
                <wp:wrapPolygon edited="0">
                  <wp:start x="0" y="0"/>
                  <wp:lineTo x="0" y="20638"/>
                  <wp:lineTo x="21527" y="20638"/>
                  <wp:lineTo x="21527"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E0B" w:rsidRPr="002C1E0B" w:rsidRDefault="002C1E0B">
                          <w:pPr>
                            <w:pStyle w:val="Overskrift1"/>
                            <w:rPr>
                              <w:rFonts w:ascii="Tunga" w:hAnsi="Tunga" w:cs="Tunga"/>
                              <w:sz w:val="46"/>
                            </w:rPr>
                          </w:pPr>
                          <w:r w:rsidRPr="002C1E0B">
                            <w:rPr>
                              <w:rFonts w:ascii="Tunga" w:hAnsi="Tunga" w:cs="Tunga"/>
                              <w:sz w:val="46"/>
                            </w:rPr>
                            <w:t xml:space="preserve">Bellavista Nyhedsbrev </w:t>
                          </w:r>
                        </w:p>
                        <w:p w:rsidR="002C1E0B" w:rsidRPr="002C1E0B" w:rsidRDefault="002C1E0B" w:rsidP="00F661AF">
                          <w:pPr>
                            <w:rPr>
                              <w:sz w:val="18"/>
                            </w:rPr>
                          </w:pPr>
                        </w:p>
                        <w:p w:rsidR="002C1E0B" w:rsidRPr="002C1E0B" w:rsidRDefault="002C1E0B" w:rsidP="00F661AF">
                          <w:pPr>
                            <w:rPr>
                              <w:sz w:val="18"/>
                            </w:rPr>
                          </w:pPr>
                        </w:p>
                        <w:p w:rsidR="002C1E0B" w:rsidRPr="002C1E0B" w:rsidRDefault="002C1E0B">
                          <w:pPr>
                            <w:jc w:val="center"/>
                            <w:rPr>
                              <w:rFonts w:ascii="Garamond" w:hAnsi="Garamond"/>
                              <w:b/>
                              <w:sz w:val="18"/>
                            </w:rPr>
                          </w:pPr>
                        </w:p>
                        <w:p w:rsidR="002C1E0B" w:rsidRPr="002C1E0B" w:rsidRDefault="002C1E0B">
                          <w:pPr>
                            <w:jc w:val="center"/>
                            <w:rPr>
                              <w:rFonts w:ascii="Vivaldi" w:hAnsi="Vivaldi"/>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065C23E7" id="_x0000_t202" coordsize="21600,21600" o:spt="202" path="m,l,21600r21600,l21600,xe">
              <v:stroke joinstyle="miter"/>
              <v:path gradientshapeok="t" o:connecttype="rect"/>
            </v:shapetype>
            <v:shape id="Text Box 2" o:spid="_x0000_s1026" type="#_x0000_t202" style="position:absolute;left:0;text-align:left;margin-left:-90pt;margin-top:-23.95pt;width:594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" o:allowincell="f" stroked="f">
              <v:textbox>
                <w:txbxContent>
                  <w:p w:rsidR="002C1E0B" w:rsidRPr="002C1E0B" w:rsidRDefault="002C1E0B">
                    <w:pPr>
                      <w:pStyle w:val="Overskrift1"/>
                      <w:rPr>
                        <w:rFonts w:ascii="Tunga" w:hAnsi="Tunga" w:cs="Tunga"/>
                        <w:sz w:val="46"/>
                      </w:rPr>
                    </w:pPr>
                    <w:r w:rsidRPr="002C1E0B">
                      <w:rPr>
                        <w:rFonts w:ascii="Tunga" w:hAnsi="Tunga" w:cs="Tunga"/>
                        <w:sz w:val="46"/>
                      </w:rPr>
                      <w:t xml:space="preserve">Bellavista Nyhedsbrev </w:t>
                    </w:r>
                  </w:p>
                  <w:p w:rsidR="002C1E0B" w:rsidRPr="002C1E0B" w:rsidRDefault="002C1E0B" w:rsidP="00F661AF">
                    <w:pPr>
                      <w:rPr>
                        <w:sz w:val="18"/>
                      </w:rPr>
                    </w:pPr>
                  </w:p>
                  <w:p w:rsidR="002C1E0B" w:rsidRPr="002C1E0B" w:rsidRDefault="002C1E0B" w:rsidP="00F661AF">
                    <w:pPr>
                      <w:rPr>
                        <w:sz w:val="18"/>
                      </w:rPr>
                    </w:pPr>
                  </w:p>
                  <w:p w:rsidR="002C1E0B" w:rsidRPr="002C1E0B" w:rsidRDefault="002C1E0B">
                    <w:pPr>
                      <w:jc w:val="center"/>
                      <w:rPr>
                        <w:rFonts w:ascii="Garamond" w:hAnsi="Garamond"/>
                        <w:b/>
                        <w:sz w:val="18"/>
                      </w:rPr>
                    </w:pPr>
                  </w:p>
                  <w:p w:rsidR="002C1E0B" w:rsidRPr="002C1E0B" w:rsidRDefault="002C1E0B">
                    <w:pPr>
                      <w:jc w:val="center"/>
                      <w:rPr>
                        <w:rFonts w:ascii="Vivaldi" w:hAnsi="Vivaldi"/>
                        <w:b/>
                        <w:sz w:val="18"/>
                      </w:rPr>
                    </w:pPr>
                  </w:p>
                </w:txbxContent>
              </v:textbox>
              <w10:wrap type="through"/>
            </v:shape>
          </w:pict>
        </mc:Fallback>
      </mc:AlternateContent>
    </w:r>
  </w:p>
  <w:p w:rsidR="002C1E0B" w:rsidRDefault="002C1E0B" w:rsidP="007466C5">
    <w:pPr>
      <w:jc w:val="both"/>
    </w:pPr>
  </w:p>
  <w:p w:rsidR="002C1E0B" w:rsidRDefault="002C1E0B">
    <w:pPr>
      <w:pStyle w:val="Sidehoved"/>
      <w:rPr>
        <w:rFonts w:ascii="Arial" w:hAnsi="Arial" w:cs="Arial"/>
        <w:noProof/>
      </w:rPr>
    </w:pPr>
  </w:p>
  <w:p w:rsidR="002C1E0B" w:rsidRDefault="002C1E0B" w:rsidP="007466C5">
    <w:pPr>
      <w:jc w:val="both"/>
      <w:rPr>
        <w:rFonts w:ascii="Arial" w:hAnsi="Arial" w:cs="Arial"/>
        <w:noProof/>
      </w:rPr>
    </w:pPr>
  </w:p>
  <w:p w:rsidR="003951C7" w:rsidRPr="00B7366D" w:rsidRDefault="00B7366D" w:rsidP="00B7366D">
    <w:pPr>
      <w:ind w:left="7200" w:firstLine="720"/>
      <w:jc w:val="both"/>
      <w:rPr>
        <w:rFonts w:asciiTheme="majorHAnsi" w:hAnsiTheme="majorHAnsi" w:cstheme="majorHAnsi"/>
        <w:noProof/>
        <w:sz w:val="28"/>
        <w:szCs w:val="28"/>
      </w:rPr>
    </w:pPr>
    <w:proofErr w:type="spellStart"/>
    <w:r w:rsidRPr="00B7366D">
      <w:rPr>
        <w:rFonts w:asciiTheme="majorHAnsi" w:hAnsiTheme="majorHAnsi" w:cstheme="majorHAnsi"/>
        <w:sz w:val="28"/>
        <w:szCs w:val="28"/>
      </w:rPr>
      <w:t>Juni</w:t>
    </w:r>
    <w:proofErr w:type="spellEnd"/>
    <w:r w:rsidRPr="00B7366D">
      <w:rPr>
        <w:rFonts w:asciiTheme="majorHAnsi" w:hAnsiTheme="majorHAnsi" w:cstheme="majorHAnsi"/>
        <w:sz w:val="28"/>
        <w:szCs w:val="28"/>
      </w:rPr>
      <w:t xml:space="preserve"> 2019</w:t>
    </w:r>
  </w:p>
  <w:p w:rsidR="003951C7" w:rsidRDefault="003951C7" w:rsidP="007466C5">
    <w:pPr>
      <w:jc w:val="both"/>
      <w:rPr>
        <w:rFonts w:ascii="Arial" w:hAnsi="Arial" w:cs="Arial"/>
        <w:noProof/>
      </w:rPr>
    </w:pPr>
  </w:p>
  <w:p w:rsidR="002C1E0B" w:rsidRPr="0057477F" w:rsidRDefault="00A82BFA">
    <w:pPr>
      <w:pStyle w:val="Sidehoved"/>
      <w:rPr>
        <w:rFonts w:asciiTheme="majorHAnsi" w:hAnsiTheme="majorHAnsi" w:cstheme="majorHAnsi"/>
        <w:b/>
      </w:rP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3003"/>
    <w:multiLevelType w:val="hybridMultilevel"/>
    <w:tmpl w:val="5C4404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7BD6F4A"/>
    <w:multiLevelType w:val="hybridMultilevel"/>
    <w:tmpl w:val="83DC16A2"/>
    <w:lvl w:ilvl="0" w:tplc="04060001">
      <w:start w:val="1"/>
      <w:numFmt w:val="bullet"/>
      <w:lvlText w:val=""/>
      <w:lvlJc w:val="left"/>
      <w:pPr>
        <w:ind w:left="1636" w:hanging="360"/>
      </w:pPr>
      <w:rPr>
        <w:rFonts w:ascii="Symbol" w:hAnsi="Symbol"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2">
    <w:nsid w:val="187504FA"/>
    <w:multiLevelType w:val="hybridMultilevel"/>
    <w:tmpl w:val="D1E4A3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9E47400"/>
    <w:multiLevelType w:val="hybridMultilevel"/>
    <w:tmpl w:val="4828A0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AD517D5"/>
    <w:multiLevelType w:val="hybridMultilevel"/>
    <w:tmpl w:val="354CEC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B391B69"/>
    <w:multiLevelType w:val="hybridMultilevel"/>
    <w:tmpl w:val="8D72D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0076172"/>
    <w:multiLevelType w:val="hybridMultilevel"/>
    <w:tmpl w:val="34749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56C2398"/>
    <w:multiLevelType w:val="hybridMultilevel"/>
    <w:tmpl w:val="7944977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3CFE0D9F"/>
    <w:multiLevelType w:val="hybridMultilevel"/>
    <w:tmpl w:val="2FB4716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87876CF"/>
    <w:multiLevelType w:val="hybridMultilevel"/>
    <w:tmpl w:val="283E4128"/>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ECB1552"/>
    <w:multiLevelType w:val="hybridMultilevel"/>
    <w:tmpl w:val="374CE9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nsid w:val="50062E00"/>
    <w:multiLevelType w:val="hybridMultilevel"/>
    <w:tmpl w:val="C2D048B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nsid w:val="57800EE5"/>
    <w:multiLevelType w:val="hybridMultilevel"/>
    <w:tmpl w:val="2696CFA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nsid w:val="58341EB9"/>
    <w:multiLevelType w:val="hybridMultilevel"/>
    <w:tmpl w:val="F38A9D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59101535"/>
    <w:multiLevelType w:val="hybridMultilevel"/>
    <w:tmpl w:val="7C58AAC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nsid w:val="59240A62"/>
    <w:multiLevelType w:val="hybridMultilevel"/>
    <w:tmpl w:val="2BFE1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6923B5F"/>
    <w:multiLevelType w:val="hybridMultilevel"/>
    <w:tmpl w:val="29E6CB92"/>
    <w:lvl w:ilvl="0" w:tplc="04060019">
      <w:start w:val="1"/>
      <w:numFmt w:val="lowerLetter"/>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7">
    <w:nsid w:val="6883312D"/>
    <w:multiLevelType w:val="hybridMultilevel"/>
    <w:tmpl w:val="9B7C62D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6FCE04BB"/>
    <w:multiLevelType w:val="hybridMultilevel"/>
    <w:tmpl w:val="3C2E0D2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nsid w:val="79B434D4"/>
    <w:multiLevelType w:val="hybridMultilevel"/>
    <w:tmpl w:val="BDE0DB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79C2620A"/>
    <w:multiLevelType w:val="hybridMultilevel"/>
    <w:tmpl w:val="A6466D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14"/>
  </w:num>
  <w:num w:numId="3">
    <w:abstractNumId w:val="12"/>
  </w:num>
  <w:num w:numId="4">
    <w:abstractNumId w:val="18"/>
  </w:num>
  <w:num w:numId="5">
    <w:abstractNumId w:val="11"/>
  </w:num>
  <w:num w:numId="6">
    <w:abstractNumId w:val="10"/>
  </w:num>
  <w:num w:numId="7">
    <w:abstractNumId w:val="8"/>
  </w:num>
  <w:num w:numId="8">
    <w:abstractNumId w:val="15"/>
  </w:num>
  <w:num w:numId="9">
    <w:abstractNumId w:val="1"/>
  </w:num>
  <w:num w:numId="10">
    <w:abstractNumId w:val="19"/>
  </w:num>
  <w:num w:numId="11">
    <w:abstractNumId w:val="17"/>
  </w:num>
  <w:num w:numId="12">
    <w:abstractNumId w:val="5"/>
  </w:num>
  <w:num w:numId="13">
    <w:abstractNumId w:val="0"/>
  </w:num>
  <w:num w:numId="14">
    <w:abstractNumId w:val="6"/>
  </w:num>
  <w:num w:numId="15">
    <w:abstractNumId w:val="7"/>
  </w:num>
  <w:num w:numId="16">
    <w:abstractNumId w:val="4"/>
  </w:num>
  <w:num w:numId="17">
    <w:abstractNumId w:val="2"/>
  </w:num>
  <w:num w:numId="18">
    <w:abstractNumId w:val="13"/>
  </w:num>
  <w:num w:numId="19">
    <w:abstractNumId w:val="9"/>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24"/>
    <w:rsid w:val="00012107"/>
    <w:rsid w:val="000137B9"/>
    <w:rsid w:val="00024901"/>
    <w:rsid w:val="00031397"/>
    <w:rsid w:val="00036379"/>
    <w:rsid w:val="0003764C"/>
    <w:rsid w:val="000437E2"/>
    <w:rsid w:val="00043DF2"/>
    <w:rsid w:val="00050A2F"/>
    <w:rsid w:val="000535AC"/>
    <w:rsid w:val="000577F2"/>
    <w:rsid w:val="00060AFF"/>
    <w:rsid w:val="0006703D"/>
    <w:rsid w:val="0006706B"/>
    <w:rsid w:val="000675C1"/>
    <w:rsid w:val="0007179D"/>
    <w:rsid w:val="000719E0"/>
    <w:rsid w:val="000900C2"/>
    <w:rsid w:val="00094909"/>
    <w:rsid w:val="00095EA6"/>
    <w:rsid w:val="000A7D6E"/>
    <w:rsid w:val="000B743B"/>
    <w:rsid w:val="000B75BD"/>
    <w:rsid w:val="000E0AD3"/>
    <w:rsid w:val="000F068F"/>
    <w:rsid w:val="000F262D"/>
    <w:rsid w:val="000F5A24"/>
    <w:rsid w:val="000F7F60"/>
    <w:rsid w:val="00100881"/>
    <w:rsid w:val="001037B7"/>
    <w:rsid w:val="00104C54"/>
    <w:rsid w:val="001060F2"/>
    <w:rsid w:val="001363D5"/>
    <w:rsid w:val="0014121D"/>
    <w:rsid w:val="00143476"/>
    <w:rsid w:val="001539E7"/>
    <w:rsid w:val="00153F8E"/>
    <w:rsid w:val="00155041"/>
    <w:rsid w:val="001723D5"/>
    <w:rsid w:val="00172D23"/>
    <w:rsid w:val="00193EDA"/>
    <w:rsid w:val="001B1144"/>
    <w:rsid w:val="001B5018"/>
    <w:rsid w:val="001B5179"/>
    <w:rsid w:val="001B67E1"/>
    <w:rsid w:val="001C377E"/>
    <w:rsid w:val="001C5782"/>
    <w:rsid w:val="001E0C17"/>
    <w:rsid w:val="001E3327"/>
    <w:rsid w:val="001F1022"/>
    <w:rsid w:val="001F2F3B"/>
    <w:rsid w:val="001F484B"/>
    <w:rsid w:val="001F4E0A"/>
    <w:rsid w:val="002034B1"/>
    <w:rsid w:val="0020585C"/>
    <w:rsid w:val="00206E7A"/>
    <w:rsid w:val="0021176F"/>
    <w:rsid w:val="0021291B"/>
    <w:rsid w:val="00217ED1"/>
    <w:rsid w:val="00222A19"/>
    <w:rsid w:val="0022516B"/>
    <w:rsid w:val="00241DEE"/>
    <w:rsid w:val="0025115D"/>
    <w:rsid w:val="00262707"/>
    <w:rsid w:val="002644F5"/>
    <w:rsid w:val="00267E2D"/>
    <w:rsid w:val="00286AF3"/>
    <w:rsid w:val="00292911"/>
    <w:rsid w:val="00293B34"/>
    <w:rsid w:val="00294A14"/>
    <w:rsid w:val="002A0691"/>
    <w:rsid w:val="002A22DF"/>
    <w:rsid w:val="002B7E6A"/>
    <w:rsid w:val="002C1E0B"/>
    <w:rsid w:val="002D2CAD"/>
    <w:rsid w:val="002E2CC6"/>
    <w:rsid w:val="002E35FE"/>
    <w:rsid w:val="002F1044"/>
    <w:rsid w:val="002F409E"/>
    <w:rsid w:val="003042D3"/>
    <w:rsid w:val="00304DB0"/>
    <w:rsid w:val="00305352"/>
    <w:rsid w:val="00307314"/>
    <w:rsid w:val="00311EF9"/>
    <w:rsid w:val="003158B9"/>
    <w:rsid w:val="00324F1C"/>
    <w:rsid w:val="00335747"/>
    <w:rsid w:val="00336325"/>
    <w:rsid w:val="003559E9"/>
    <w:rsid w:val="00357CD2"/>
    <w:rsid w:val="00360F4D"/>
    <w:rsid w:val="003951C7"/>
    <w:rsid w:val="003A3ED6"/>
    <w:rsid w:val="003A787C"/>
    <w:rsid w:val="003B583F"/>
    <w:rsid w:val="003C79DE"/>
    <w:rsid w:val="003D1F74"/>
    <w:rsid w:val="003D7166"/>
    <w:rsid w:val="003E03D8"/>
    <w:rsid w:val="003E3BEA"/>
    <w:rsid w:val="003F2D0C"/>
    <w:rsid w:val="003F6512"/>
    <w:rsid w:val="00403E9E"/>
    <w:rsid w:val="004208CD"/>
    <w:rsid w:val="00422534"/>
    <w:rsid w:val="004252A8"/>
    <w:rsid w:val="00430287"/>
    <w:rsid w:val="00430EEA"/>
    <w:rsid w:val="00442A3F"/>
    <w:rsid w:val="004529C6"/>
    <w:rsid w:val="00455B72"/>
    <w:rsid w:val="0046090C"/>
    <w:rsid w:val="0047113B"/>
    <w:rsid w:val="00471EA9"/>
    <w:rsid w:val="004723B9"/>
    <w:rsid w:val="0047350A"/>
    <w:rsid w:val="004740FA"/>
    <w:rsid w:val="00485E24"/>
    <w:rsid w:val="004A563F"/>
    <w:rsid w:val="004B3E61"/>
    <w:rsid w:val="004B6314"/>
    <w:rsid w:val="004B68B3"/>
    <w:rsid w:val="004C69EB"/>
    <w:rsid w:val="004E0BA8"/>
    <w:rsid w:val="004F7012"/>
    <w:rsid w:val="00504724"/>
    <w:rsid w:val="00523BF9"/>
    <w:rsid w:val="0052470C"/>
    <w:rsid w:val="005253E5"/>
    <w:rsid w:val="00534B4A"/>
    <w:rsid w:val="00535F6C"/>
    <w:rsid w:val="005448E2"/>
    <w:rsid w:val="0054501C"/>
    <w:rsid w:val="00545D5C"/>
    <w:rsid w:val="00561DFD"/>
    <w:rsid w:val="005650A6"/>
    <w:rsid w:val="0056635E"/>
    <w:rsid w:val="00566B29"/>
    <w:rsid w:val="0057477F"/>
    <w:rsid w:val="0059455E"/>
    <w:rsid w:val="0059647D"/>
    <w:rsid w:val="005A3086"/>
    <w:rsid w:val="005B4461"/>
    <w:rsid w:val="005B49D7"/>
    <w:rsid w:val="005B6B41"/>
    <w:rsid w:val="005C45D7"/>
    <w:rsid w:val="005C5936"/>
    <w:rsid w:val="005D7B9C"/>
    <w:rsid w:val="005E1FE8"/>
    <w:rsid w:val="005F20F3"/>
    <w:rsid w:val="00601F33"/>
    <w:rsid w:val="00613A57"/>
    <w:rsid w:val="00615A7C"/>
    <w:rsid w:val="00616BF8"/>
    <w:rsid w:val="00616F23"/>
    <w:rsid w:val="00617145"/>
    <w:rsid w:val="006255CF"/>
    <w:rsid w:val="00626A8A"/>
    <w:rsid w:val="00634129"/>
    <w:rsid w:val="006510C9"/>
    <w:rsid w:val="0065372C"/>
    <w:rsid w:val="00662457"/>
    <w:rsid w:val="00680961"/>
    <w:rsid w:val="00685BF6"/>
    <w:rsid w:val="00691032"/>
    <w:rsid w:val="0069227C"/>
    <w:rsid w:val="00692B3F"/>
    <w:rsid w:val="00695A4B"/>
    <w:rsid w:val="006A51AC"/>
    <w:rsid w:val="006C49C0"/>
    <w:rsid w:val="006C72C6"/>
    <w:rsid w:val="006D2845"/>
    <w:rsid w:val="006D5B65"/>
    <w:rsid w:val="006D5BE3"/>
    <w:rsid w:val="006E5F67"/>
    <w:rsid w:val="00700FB5"/>
    <w:rsid w:val="0071037E"/>
    <w:rsid w:val="0071445C"/>
    <w:rsid w:val="007155D4"/>
    <w:rsid w:val="00715D91"/>
    <w:rsid w:val="00722DD1"/>
    <w:rsid w:val="00736580"/>
    <w:rsid w:val="00743660"/>
    <w:rsid w:val="007466C5"/>
    <w:rsid w:val="007476E2"/>
    <w:rsid w:val="0075053D"/>
    <w:rsid w:val="00755AA0"/>
    <w:rsid w:val="00764814"/>
    <w:rsid w:val="0076577C"/>
    <w:rsid w:val="007744E7"/>
    <w:rsid w:val="007922F5"/>
    <w:rsid w:val="007A0D5D"/>
    <w:rsid w:val="007B12D9"/>
    <w:rsid w:val="007B219A"/>
    <w:rsid w:val="007B3C5C"/>
    <w:rsid w:val="007B69DE"/>
    <w:rsid w:val="007C3806"/>
    <w:rsid w:val="007C4EFC"/>
    <w:rsid w:val="007D372E"/>
    <w:rsid w:val="007D4747"/>
    <w:rsid w:val="007D77F8"/>
    <w:rsid w:val="007F1164"/>
    <w:rsid w:val="007F477A"/>
    <w:rsid w:val="007F5215"/>
    <w:rsid w:val="007F681B"/>
    <w:rsid w:val="00802CC9"/>
    <w:rsid w:val="00807BF9"/>
    <w:rsid w:val="00813A72"/>
    <w:rsid w:val="00821EF0"/>
    <w:rsid w:val="00822851"/>
    <w:rsid w:val="00825EC5"/>
    <w:rsid w:val="00835570"/>
    <w:rsid w:val="00835C45"/>
    <w:rsid w:val="00840204"/>
    <w:rsid w:val="00845FD6"/>
    <w:rsid w:val="0085217D"/>
    <w:rsid w:val="00855429"/>
    <w:rsid w:val="0087533F"/>
    <w:rsid w:val="00882735"/>
    <w:rsid w:val="0088752A"/>
    <w:rsid w:val="008875BB"/>
    <w:rsid w:val="00887ABB"/>
    <w:rsid w:val="008942E5"/>
    <w:rsid w:val="00896FB9"/>
    <w:rsid w:val="008A3173"/>
    <w:rsid w:val="008A4B3B"/>
    <w:rsid w:val="008A644A"/>
    <w:rsid w:val="008C2428"/>
    <w:rsid w:val="008D59D4"/>
    <w:rsid w:val="008D79D4"/>
    <w:rsid w:val="008E0624"/>
    <w:rsid w:val="008E7749"/>
    <w:rsid w:val="008F2E6D"/>
    <w:rsid w:val="0090476E"/>
    <w:rsid w:val="00914252"/>
    <w:rsid w:val="0092322A"/>
    <w:rsid w:val="009233C4"/>
    <w:rsid w:val="00926104"/>
    <w:rsid w:val="009537FC"/>
    <w:rsid w:val="00964887"/>
    <w:rsid w:val="009755AA"/>
    <w:rsid w:val="009779DF"/>
    <w:rsid w:val="009A15EE"/>
    <w:rsid w:val="009B5CFD"/>
    <w:rsid w:val="009E20E8"/>
    <w:rsid w:val="009E2113"/>
    <w:rsid w:val="009E2C75"/>
    <w:rsid w:val="009F0112"/>
    <w:rsid w:val="009F1C72"/>
    <w:rsid w:val="00A0248F"/>
    <w:rsid w:val="00A1177B"/>
    <w:rsid w:val="00A11A4F"/>
    <w:rsid w:val="00A27061"/>
    <w:rsid w:val="00A27E69"/>
    <w:rsid w:val="00A30024"/>
    <w:rsid w:val="00A30394"/>
    <w:rsid w:val="00A3192B"/>
    <w:rsid w:val="00A433E9"/>
    <w:rsid w:val="00A50C2F"/>
    <w:rsid w:val="00A572FE"/>
    <w:rsid w:val="00A637E9"/>
    <w:rsid w:val="00A63C0A"/>
    <w:rsid w:val="00A65D02"/>
    <w:rsid w:val="00A82BFA"/>
    <w:rsid w:val="00A878BD"/>
    <w:rsid w:val="00A87D06"/>
    <w:rsid w:val="00A94555"/>
    <w:rsid w:val="00A94B51"/>
    <w:rsid w:val="00AA0DCA"/>
    <w:rsid w:val="00AB4581"/>
    <w:rsid w:val="00AB6C7E"/>
    <w:rsid w:val="00AC2651"/>
    <w:rsid w:val="00AC6310"/>
    <w:rsid w:val="00AC6F70"/>
    <w:rsid w:val="00AD67A8"/>
    <w:rsid w:val="00AE0D11"/>
    <w:rsid w:val="00AF3477"/>
    <w:rsid w:val="00AF7016"/>
    <w:rsid w:val="00B00949"/>
    <w:rsid w:val="00B15A6C"/>
    <w:rsid w:val="00B24F63"/>
    <w:rsid w:val="00B26875"/>
    <w:rsid w:val="00B6081D"/>
    <w:rsid w:val="00B614DE"/>
    <w:rsid w:val="00B6544A"/>
    <w:rsid w:val="00B7366D"/>
    <w:rsid w:val="00B80055"/>
    <w:rsid w:val="00B830D5"/>
    <w:rsid w:val="00B913A5"/>
    <w:rsid w:val="00B9210D"/>
    <w:rsid w:val="00B92B1D"/>
    <w:rsid w:val="00B97613"/>
    <w:rsid w:val="00B9783B"/>
    <w:rsid w:val="00BA19EC"/>
    <w:rsid w:val="00BA7DE5"/>
    <w:rsid w:val="00BB2C86"/>
    <w:rsid w:val="00BC4251"/>
    <w:rsid w:val="00BC5E60"/>
    <w:rsid w:val="00BD4120"/>
    <w:rsid w:val="00BD5C88"/>
    <w:rsid w:val="00BD6F22"/>
    <w:rsid w:val="00BD7268"/>
    <w:rsid w:val="00BD793A"/>
    <w:rsid w:val="00BF1BD7"/>
    <w:rsid w:val="00C02641"/>
    <w:rsid w:val="00C11E1A"/>
    <w:rsid w:val="00C222D4"/>
    <w:rsid w:val="00C230FA"/>
    <w:rsid w:val="00C3313C"/>
    <w:rsid w:val="00C33F60"/>
    <w:rsid w:val="00C36C1D"/>
    <w:rsid w:val="00C47C4D"/>
    <w:rsid w:val="00C837CC"/>
    <w:rsid w:val="00CB47C3"/>
    <w:rsid w:val="00CB7AE9"/>
    <w:rsid w:val="00CB7FDD"/>
    <w:rsid w:val="00CC01A1"/>
    <w:rsid w:val="00CC7A3D"/>
    <w:rsid w:val="00CE2562"/>
    <w:rsid w:val="00D0491D"/>
    <w:rsid w:val="00D13101"/>
    <w:rsid w:val="00D150B3"/>
    <w:rsid w:val="00D218D7"/>
    <w:rsid w:val="00D40D80"/>
    <w:rsid w:val="00D55C64"/>
    <w:rsid w:val="00D648DF"/>
    <w:rsid w:val="00D66A60"/>
    <w:rsid w:val="00D8087E"/>
    <w:rsid w:val="00D824F5"/>
    <w:rsid w:val="00D82C41"/>
    <w:rsid w:val="00D82E28"/>
    <w:rsid w:val="00D903E7"/>
    <w:rsid w:val="00DA0A9E"/>
    <w:rsid w:val="00DA40EB"/>
    <w:rsid w:val="00DA54A2"/>
    <w:rsid w:val="00DA79E9"/>
    <w:rsid w:val="00DB07C2"/>
    <w:rsid w:val="00DB0C2E"/>
    <w:rsid w:val="00DB3BCD"/>
    <w:rsid w:val="00DC1ACF"/>
    <w:rsid w:val="00DC6CD3"/>
    <w:rsid w:val="00DC6DAD"/>
    <w:rsid w:val="00DD078A"/>
    <w:rsid w:val="00DE64E0"/>
    <w:rsid w:val="00DF5B9F"/>
    <w:rsid w:val="00E1428E"/>
    <w:rsid w:val="00E3160E"/>
    <w:rsid w:val="00E32269"/>
    <w:rsid w:val="00E40761"/>
    <w:rsid w:val="00E44B83"/>
    <w:rsid w:val="00E47C89"/>
    <w:rsid w:val="00E51E9F"/>
    <w:rsid w:val="00E53C4F"/>
    <w:rsid w:val="00E61865"/>
    <w:rsid w:val="00E66FD9"/>
    <w:rsid w:val="00E7090C"/>
    <w:rsid w:val="00E817C3"/>
    <w:rsid w:val="00E85CBD"/>
    <w:rsid w:val="00E906DF"/>
    <w:rsid w:val="00E908B1"/>
    <w:rsid w:val="00E94175"/>
    <w:rsid w:val="00E955E5"/>
    <w:rsid w:val="00EA0448"/>
    <w:rsid w:val="00EA06E2"/>
    <w:rsid w:val="00EB2EF3"/>
    <w:rsid w:val="00EB7672"/>
    <w:rsid w:val="00EC692C"/>
    <w:rsid w:val="00EE756F"/>
    <w:rsid w:val="00EF6687"/>
    <w:rsid w:val="00F003AB"/>
    <w:rsid w:val="00F060F2"/>
    <w:rsid w:val="00F10C52"/>
    <w:rsid w:val="00F115CD"/>
    <w:rsid w:val="00F205E1"/>
    <w:rsid w:val="00F43644"/>
    <w:rsid w:val="00F4689F"/>
    <w:rsid w:val="00F5535C"/>
    <w:rsid w:val="00F60DA5"/>
    <w:rsid w:val="00F61343"/>
    <w:rsid w:val="00F649F2"/>
    <w:rsid w:val="00F65A91"/>
    <w:rsid w:val="00F661AF"/>
    <w:rsid w:val="00F948FF"/>
    <w:rsid w:val="00F94F00"/>
    <w:rsid w:val="00FA22F6"/>
    <w:rsid w:val="00FB0869"/>
    <w:rsid w:val="00FD460E"/>
    <w:rsid w:val="00FD7C8C"/>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F661AF"/>
    <w:pPr>
      <w:keepNext/>
      <w:jc w:val="center"/>
      <w:outlineLvl w:val="0"/>
    </w:pPr>
    <w:rPr>
      <w:rFonts w:ascii="Garamond" w:eastAsia="Times New Roman" w:hAnsi="Garamond" w:cs="Times New Roman"/>
      <w:b/>
      <w:bCs/>
      <w:sz w:val="52"/>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59647D"/>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59647D"/>
    <w:rPr>
      <w:rFonts w:ascii="Lucida Grande" w:hAnsi="Lucida Grande"/>
      <w:sz w:val="18"/>
      <w:szCs w:val="18"/>
    </w:rPr>
  </w:style>
  <w:style w:type="paragraph" w:styleId="Sidehoved">
    <w:name w:val="header"/>
    <w:basedOn w:val="Normal"/>
    <w:link w:val="SidehovedTegn"/>
    <w:uiPriority w:val="99"/>
    <w:unhideWhenUsed/>
    <w:rsid w:val="00F661AF"/>
    <w:pPr>
      <w:tabs>
        <w:tab w:val="center" w:pos="4320"/>
        <w:tab w:val="right" w:pos="8640"/>
      </w:tabs>
    </w:pPr>
  </w:style>
  <w:style w:type="character" w:customStyle="1" w:styleId="SidehovedTegn">
    <w:name w:val="Sidehoved Tegn"/>
    <w:basedOn w:val="Standardskrifttypeiafsnit"/>
    <w:link w:val="Sidehoved"/>
    <w:uiPriority w:val="99"/>
    <w:rsid w:val="00F661AF"/>
  </w:style>
  <w:style w:type="paragraph" w:styleId="Sidefod">
    <w:name w:val="footer"/>
    <w:basedOn w:val="Normal"/>
    <w:link w:val="SidefodTegn"/>
    <w:uiPriority w:val="99"/>
    <w:unhideWhenUsed/>
    <w:rsid w:val="00F661AF"/>
    <w:pPr>
      <w:tabs>
        <w:tab w:val="center" w:pos="4320"/>
        <w:tab w:val="right" w:pos="8640"/>
      </w:tabs>
    </w:pPr>
  </w:style>
  <w:style w:type="character" w:customStyle="1" w:styleId="SidefodTegn">
    <w:name w:val="Sidefod Tegn"/>
    <w:basedOn w:val="Standardskrifttypeiafsnit"/>
    <w:link w:val="Sidefod"/>
    <w:uiPriority w:val="99"/>
    <w:rsid w:val="00F661AF"/>
  </w:style>
  <w:style w:type="character" w:customStyle="1" w:styleId="Overskrift1Tegn">
    <w:name w:val="Overskrift 1 Tegn"/>
    <w:basedOn w:val="Standardskrifttypeiafsnit"/>
    <w:link w:val="Overskrift1"/>
    <w:rsid w:val="00F661AF"/>
    <w:rPr>
      <w:rFonts w:ascii="Garamond" w:eastAsia="Times New Roman" w:hAnsi="Garamond" w:cs="Times New Roman"/>
      <w:b/>
      <w:bCs/>
      <w:sz w:val="52"/>
      <w:lang w:val="da-DK" w:eastAsia="da-DK"/>
    </w:rPr>
  </w:style>
  <w:style w:type="paragraph" w:styleId="Listeafsnit">
    <w:name w:val="List Paragraph"/>
    <w:basedOn w:val="Normal"/>
    <w:uiPriority w:val="34"/>
    <w:qFormat/>
    <w:rsid w:val="00BD793A"/>
    <w:pPr>
      <w:ind w:left="720"/>
      <w:contextualSpacing/>
    </w:pPr>
  </w:style>
  <w:style w:type="character" w:styleId="Llink">
    <w:name w:val="Hyperlink"/>
    <w:basedOn w:val="Standardskrifttypeiafsnit"/>
    <w:uiPriority w:val="99"/>
    <w:unhideWhenUsed/>
    <w:rsid w:val="00430287"/>
    <w:rPr>
      <w:color w:val="0000FF" w:themeColor="hyperlink"/>
      <w:u w:val="single"/>
    </w:rPr>
  </w:style>
  <w:style w:type="paragraph" w:styleId="Almindeligtekst">
    <w:name w:val="Plain Text"/>
    <w:basedOn w:val="Normal"/>
    <w:link w:val="AlmindeligtekstTegn"/>
    <w:uiPriority w:val="99"/>
    <w:semiHidden/>
    <w:unhideWhenUsed/>
    <w:rsid w:val="00A27061"/>
    <w:rPr>
      <w:rFonts w:ascii="Calibri" w:eastAsiaTheme="minorHAnsi" w:hAnsi="Calibri" w:cs="Consolas"/>
      <w:sz w:val="22"/>
      <w:szCs w:val="21"/>
      <w:lang w:val="da-DK"/>
    </w:rPr>
  </w:style>
  <w:style w:type="character" w:customStyle="1" w:styleId="AlmindeligtekstTegn">
    <w:name w:val="Almindelig tekst Tegn"/>
    <w:basedOn w:val="Standardskrifttypeiafsnit"/>
    <w:link w:val="Almindeligtekst"/>
    <w:uiPriority w:val="99"/>
    <w:semiHidden/>
    <w:rsid w:val="00A27061"/>
    <w:rPr>
      <w:rFonts w:ascii="Calibri" w:eastAsiaTheme="minorHAnsi" w:hAnsi="Calibri" w:cs="Consolas"/>
      <w:sz w:val="22"/>
      <w:szCs w:val="21"/>
      <w:lang w:val="da-DK"/>
    </w:rPr>
  </w:style>
  <w:style w:type="paragraph" w:customStyle="1" w:styleId="oleomsnaps">
    <w:name w:val="ole om snaps"/>
    <w:basedOn w:val="Normal"/>
    <w:rsid w:val="009B5CFD"/>
    <w:rPr>
      <w:rFonts w:ascii="Courier New" w:eastAsia="Times New Roman" w:hAnsi="Courier New" w:cs="Times New Roman"/>
      <w:b/>
      <w:sz w:val="32"/>
      <w:szCs w:val="20"/>
      <w:lang w:val="da-DK"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F661AF"/>
    <w:pPr>
      <w:keepNext/>
      <w:jc w:val="center"/>
      <w:outlineLvl w:val="0"/>
    </w:pPr>
    <w:rPr>
      <w:rFonts w:ascii="Garamond" w:eastAsia="Times New Roman" w:hAnsi="Garamond" w:cs="Times New Roman"/>
      <w:b/>
      <w:bCs/>
      <w:sz w:val="52"/>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59647D"/>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59647D"/>
    <w:rPr>
      <w:rFonts w:ascii="Lucida Grande" w:hAnsi="Lucida Grande"/>
      <w:sz w:val="18"/>
      <w:szCs w:val="18"/>
    </w:rPr>
  </w:style>
  <w:style w:type="paragraph" w:styleId="Sidehoved">
    <w:name w:val="header"/>
    <w:basedOn w:val="Normal"/>
    <w:link w:val="SidehovedTegn"/>
    <w:uiPriority w:val="99"/>
    <w:unhideWhenUsed/>
    <w:rsid w:val="00F661AF"/>
    <w:pPr>
      <w:tabs>
        <w:tab w:val="center" w:pos="4320"/>
        <w:tab w:val="right" w:pos="8640"/>
      </w:tabs>
    </w:pPr>
  </w:style>
  <w:style w:type="character" w:customStyle="1" w:styleId="SidehovedTegn">
    <w:name w:val="Sidehoved Tegn"/>
    <w:basedOn w:val="Standardskrifttypeiafsnit"/>
    <w:link w:val="Sidehoved"/>
    <w:uiPriority w:val="99"/>
    <w:rsid w:val="00F661AF"/>
  </w:style>
  <w:style w:type="paragraph" w:styleId="Sidefod">
    <w:name w:val="footer"/>
    <w:basedOn w:val="Normal"/>
    <w:link w:val="SidefodTegn"/>
    <w:uiPriority w:val="99"/>
    <w:unhideWhenUsed/>
    <w:rsid w:val="00F661AF"/>
    <w:pPr>
      <w:tabs>
        <w:tab w:val="center" w:pos="4320"/>
        <w:tab w:val="right" w:pos="8640"/>
      </w:tabs>
    </w:pPr>
  </w:style>
  <w:style w:type="character" w:customStyle="1" w:styleId="SidefodTegn">
    <w:name w:val="Sidefod Tegn"/>
    <w:basedOn w:val="Standardskrifttypeiafsnit"/>
    <w:link w:val="Sidefod"/>
    <w:uiPriority w:val="99"/>
    <w:rsid w:val="00F661AF"/>
  </w:style>
  <w:style w:type="character" w:customStyle="1" w:styleId="Overskrift1Tegn">
    <w:name w:val="Overskrift 1 Tegn"/>
    <w:basedOn w:val="Standardskrifttypeiafsnit"/>
    <w:link w:val="Overskrift1"/>
    <w:rsid w:val="00F661AF"/>
    <w:rPr>
      <w:rFonts w:ascii="Garamond" w:eastAsia="Times New Roman" w:hAnsi="Garamond" w:cs="Times New Roman"/>
      <w:b/>
      <w:bCs/>
      <w:sz w:val="52"/>
      <w:lang w:val="da-DK" w:eastAsia="da-DK"/>
    </w:rPr>
  </w:style>
  <w:style w:type="paragraph" w:styleId="Listeafsnit">
    <w:name w:val="List Paragraph"/>
    <w:basedOn w:val="Normal"/>
    <w:uiPriority w:val="34"/>
    <w:qFormat/>
    <w:rsid w:val="00BD793A"/>
    <w:pPr>
      <w:ind w:left="720"/>
      <w:contextualSpacing/>
    </w:pPr>
  </w:style>
  <w:style w:type="character" w:styleId="Llink">
    <w:name w:val="Hyperlink"/>
    <w:basedOn w:val="Standardskrifttypeiafsnit"/>
    <w:uiPriority w:val="99"/>
    <w:unhideWhenUsed/>
    <w:rsid w:val="00430287"/>
    <w:rPr>
      <w:color w:val="0000FF" w:themeColor="hyperlink"/>
      <w:u w:val="single"/>
    </w:rPr>
  </w:style>
  <w:style w:type="paragraph" w:styleId="Almindeligtekst">
    <w:name w:val="Plain Text"/>
    <w:basedOn w:val="Normal"/>
    <w:link w:val="AlmindeligtekstTegn"/>
    <w:uiPriority w:val="99"/>
    <w:semiHidden/>
    <w:unhideWhenUsed/>
    <w:rsid w:val="00A27061"/>
    <w:rPr>
      <w:rFonts w:ascii="Calibri" w:eastAsiaTheme="minorHAnsi" w:hAnsi="Calibri" w:cs="Consolas"/>
      <w:sz w:val="22"/>
      <w:szCs w:val="21"/>
      <w:lang w:val="da-DK"/>
    </w:rPr>
  </w:style>
  <w:style w:type="character" w:customStyle="1" w:styleId="AlmindeligtekstTegn">
    <w:name w:val="Almindelig tekst Tegn"/>
    <w:basedOn w:val="Standardskrifttypeiafsnit"/>
    <w:link w:val="Almindeligtekst"/>
    <w:uiPriority w:val="99"/>
    <w:semiHidden/>
    <w:rsid w:val="00A27061"/>
    <w:rPr>
      <w:rFonts w:ascii="Calibri" w:eastAsiaTheme="minorHAnsi" w:hAnsi="Calibri" w:cs="Consolas"/>
      <w:sz w:val="22"/>
      <w:szCs w:val="21"/>
      <w:lang w:val="da-DK"/>
    </w:rPr>
  </w:style>
  <w:style w:type="paragraph" w:customStyle="1" w:styleId="oleomsnaps">
    <w:name w:val="ole om snaps"/>
    <w:basedOn w:val="Normal"/>
    <w:rsid w:val="009B5CFD"/>
    <w:rPr>
      <w:rFonts w:ascii="Courier New" w:eastAsia="Times New Roman" w:hAnsi="Courier New" w:cs="Times New Roman"/>
      <w:b/>
      <w:sz w:val="32"/>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501">
      <w:bodyDiv w:val="1"/>
      <w:marLeft w:val="0"/>
      <w:marRight w:val="0"/>
      <w:marTop w:val="0"/>
      <w:marBottom w:val="0"/>
      <w:divBdr>
        <w:top w:val="none" w:sz="0" w:space="0" w:color="auto"/>
        <w:left w:val="none" w:sz="0" w:space="0" w:color="auto"/>
        <w:bottom w:val="none" w:sz="0" w:space="0" w:color="auto"/>
        <w:right w:val="none" w:sz="0" w:space="0" w:color="auto"/>
      </w:divBdr>
    </w:div>
    <w:div w:id="91555058">
      <w:bodyDiv w:val="1"/>
      <w:marLeft w:val="0"/>
      <w:marRight w:val="0"/>
      <w:marTop w:val="0"/>
      <w:marBottom w:val="0"/>
      <w:divBdr>
        <w:top w:val="none" w:sz="0" w:space="0" w:color="auto"/>
        <w:left w:val="none" w:sz="0" w:space="0" w:color="auto"/>
        <w:bottom w:val="none" w:sz="0" w:space="0" w:color="auto"/>
        <w:right w:val="none" w:sz="0" w:space="0" w:color="auto"/>
      </w:divBdr>
    </w:div>
    <w:div w:id="93323897">
      <w:bodyDiv w:val="1"/>
      <w:marLeft w:val="0"/>
      <w:marRight w:val="0"/>
      <w:marTop w:val="0"/>
      <w:marBottom w:val="0"/>
      <w:divBdr>
        <w:top w:val="none" w:sz="0" w:space="0" w:color="auto"/>
        <w:left w:val="none" w:sz="0" w:space="0" w:color="auto"/>
        <w:bottom w:val="none" w:sz="0" w:space="0" w:color="auto"/>
        <w:right w:val="none" w:sz="0" w:space="0" w:color="auto"/>
      </w:divBdr>
    </w:div>
    <w:div w:id="173998721">
      <w:bodyDiv w:val="1"/>
      <w:marLeft w:val="0"/>
      <w:marRight w:val="0"/>
      <w:marTop w:val="0"/>
      <w:marBottom w:val="0"/>
      <w:divBdr>
        <w:top w:val="none" w:sz="0" w:space="0" w:color="auto"/>
        <w:left w:val="none" w:sz="0" w:space="0" w:color="auto"/>
        <w:bottom w:val="none" w:sz="0" w:space="0" w:color="auto"/>
        <w:right w:val="none" w:sz="0" w:space="0" w:color="auto"/>
      </w:divBdr>
    </w:div>
    <w:div w:id="490173329">
      <w:bodyDiv w:val="1"/>
      <w:marLeft w:val="0"/>
      <w:marRight w:val="0"/>
      <w:marTop w:val="0"/>
      <w:marBottom w:val="0"/>
      <w:divBdr>
        <w:top w:val="none" w:sz="0" w:space="0" w:color="auto"/>
        <w:left w:val="none" w:sz="0" w:space="0" w:color="auto"/>
        <w:bottom w:val="none" w:sz="0" w:space="0" w:color="auto"/>
        <w:right w:val="none" w:sz="0" w:space="0" w:color="auto"/>
      </w:divBdr>
    </w:div>
    <w:div w:id="505748716">
      <w:bodyDiv w:val="1"/>
      <w:marLeft w:val="0"/>
      <w:marRight w:val="0"/>
      <w:marTop w:val="0"/>
      <w:marBottom w:val="0"/>
      <w:divBdr>
        <w:top w:val="none" w:sz="0" w:space="0" w:color="auto"/>
        <w:left w:val="none" w:sz="0" w:space="0" w:color="auto"/>
        <w:bottom w:val="none" w:sz="0" w:space="0" w:color="auto"/>
        <w:right w:val="none" w:sz="0" w:space="0" w:color="auto"/>
      </w:divBdr>
    </w:div>
    <w:div w:id="577638396">
      <w:bodyDiv w:val="1"/>
      <w:marLeft w:val="0"/>
      <w:marRight w:val="0"/>
      <w:marTop w:val="0"/>
      <w:marBottom w:val="0"/>
      <w:divBdr>
        <w:top w:val="none" w:sz="0" w:space="0" w:color="auto"/>
        <w:left w:val="none" w:sz="0" w:space="0" w:color="auto"/>
        <w:bottom w:val="none" w:sz="0" w:space="0" w:color="auto"/>
        <w:right w:val="none" w:sz="0" w:space="0" w:color="auto"/>
      </w:divBdr>
    </w:div>
    <w:div w:id="624579396">
      <w:bodyDiv w:val="1"/>
      <w:marLeft w:val="0"/>
      <w:marRight w:val="0"/>
      <w:marTop w:val="0"/>
      <w:marBottom w:val="0"/>
      <w:divBdr>
        <w:top w:val="none" w:sz="0" w:space="0" w:color="auto"/>
        <w:left w:val="none" w:sz="0" w:space="0" w:color="auto"/>
        <w:bottom w:val="none" w:sz="0" w:space="0" w:color="auto"/>
        <w:right w:val="none" w:sz="0" w:space="0" w:color="auto"/>
      </w:divBdr>
    </w:div>
    <w:div w:id="867834035">
      <w:bodyDiv w:val="1"/>
      <w:marLeft w:val="0"/>
      <w:marRight w:val="0"/>
      <w:marTop w:val="0"/>
      <w:marBottom w:val="0"/>
      <w:divBdr>
        <w:top w:val="none" w:sz="0" w:space="0" w:color="auto"/>
        <w:left w:val="none" w:sz="0" w:space="0" w:color="auto"/>
        <w:bottom w:val="none" w:sz="0" w:space="0" w:color="auto"/>
        <w:right w:val="none" w:sz="0" w:space="0" w:color="auto"/>
      </w:divBdr>
    </w:div>
    <w:div w:id="906303807">
      <w:bodyDiv w:val="1"/>
      <w:marLeft w:val="0"/>
      <w:marRight w:val="0"/>
      <w:marTop w:val="0"/>
      <w:marBottom w:val="0"/>
      <w:divBdr>
        <w:top w:val="none" w:sz="0" w:space="0" w:color="auto"/>
        <w:left w:val="none" w:sz="0" w:space="0" w:color="auto"/>
        <w:bottom w:val="none" w:sz="0" w:space="0" w:color="auto"/>
        <w:right w:val="none" w:sz="0" w:space="0" w:color="auto"/>
      </w:divBdr>
    </w:div>
    <w:div w:id="954874193">
      <w:bodyDiv w:val="1"/>
      <w:marLeft w:val="0"/>
      <w:marRight w:val="0"/>
      <w:marTop w:val="0"/>
      <w:marBottom w:val="0"/>
      <w:divBdr>
        <w:top w:val="none" w:sz="0" w:space="0" w:color="auto"/>
        <w:left w:val="none" w:sz="0" w:space="0" w:color="auto"/>
        <w:bottom w:val="none" w:sz="0" w:space="0" w:color="auto"/>
        <w:right w:val="none" w:sz="0" w:space="0" w:color="auto"/>
      </w:divBdr>
    </w:div>
    <w:div w:id="1072237505">
      <w:bodyDiv w:val="1"/>
      <w:marLeft w:val="0"/>
      <w:marRight w:val="0"/>
      <w:marTop w:val="0"/>
      <w:marBottom w:val="0"/>
      <w:divBdr>
        <w:top w:val="none" w:sz="0" w:space="0" w:color="auto"/>
        <w:left w:val="none" w:sz="0" w:space="0" w:color="auto"/>
        <w:bottom w:val="none" w:sz="0" w:space="0" w:color="auto"/>
        <w:right w:val="none" w:sz="0" w:space="0" w:color="auto"/>
      </w:divBdr>
    </w:div>
    <w:div w:id="1360662703">
      <w:bodyDiv w:val="1"/>
      <w:marLeft w:val="0"/>
      <w:marRight w:val="0"/>
      <w:marTop w:val="0"/>
      <w:marBottom w:val="0"/>
      <w:divBdr>
        <w:top w:val="none" w:sz="0" w:space="0" w:color="auto"/>
        <w:left w:val="none" w:sz="0" w:space="0" w:color="auto"/>
        <w:bottom w:val="none" w:sz="0" w:space="0" w:color="auto"/>
        <w:right w:val="none" w:sz="0" w:space="0" w:color="auto"/>
      </w:divBdr>
      <w:divsChild>
        <w:div w:id="1986814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9362">
              <w:marLeft w:val="0"/>
              <w:marRight w:val="0"/>
              <w:marTop w:val="0"/>
              <w:marBottom w:val="0"/>
              <w:divBdr>
                <w:top w:val="none" w:sz="0" w:space="0" w:color="auto"/>
                <w:left w:val="none" w:sz="0" w:space="0" w:color="auto"/>
                <w:bottom w:val="none" w:sz="0" w:space="0" w:color="auto"/>
                <w:right w:val="none" w:sz="0" w:space="0" w:color="auto"/>
              </w:divBdr>
              <w:divsChild>
                <w:div w:id="743840434">
                  <w:marLeft w:val="0"/>
                  <w:marRight w:val="0"/>
                  <w:marTop w:val="0"/>
                  <w:marBottom w:val="0"/>
                  <w:divBdr>
                    <w:top w:val="none" w:sz="0" w:space="0" w:color="auto"/>
                    <w:left w:val="none" w:sz="0" w:space="0" w:color="auto"/>
                    <w:bottom w:val="none" w:sz="0" w:space="0" w:color="auto"/>
                    <w:right w:val="none" w:sz="0" w:space="0" w:color="auto"/>
                  </w:divBdr>
                  <w:divsChild>
                    <w:div w:id="3735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8138">
      <w:bodyDiv w:val="1"/>
      <w:marLeft w:val="0"/>
      <w:marRight w:val="0"/>
      <w:marTop w:val="0"/>
      <w:marBottom w:val="0"/>
      <w:divBdr>
        <w:top w:val="none" w:sz="0" w:space="0" w:color="auto"/>
        <w:left w:val="none" w:sz="0" w:space="0" w:color="auto"/>
        <w:bottom w:val="none" w:sz="0" w:space="0" w:color="auto"/>
        <w:right w:val="none" w:sz="0" w:space="0" w:color="auto"/>
      </w:divBdr>
    </w:div>
    <w:div w:id="1537544244">
      <w:bodyDiv w:val="1"/>
      <w:marLeft w:val="0"/>
      <w:marRight w:val="0"/>
      <w:marTop w:val="0"/>
      <w:marBottom w:val="0"/>
      <w:divBdr>
        <w:top w:val="none" w:sz="0" w:space="0" w:color="auto"/>
        <w:left w:val="none" w:sz="0" w:space="0" w:color="auto"/>
        <w:bottom w:val="none" w:sz="0" w:space="0" w:color="auto"/>
        <w:right w:val="none" w:sz="0" w:space="0" w:color="auto"/>
      </w:divBdr>
    </w:div>
    <w:div w:id="2004355279">
      <w:bodyDiv w:val="1"/>
      <w:marLeft w:val="0"/>
      <w:marRight w:val="0"/>
      <w:marTop w:val="0"/>
      <w:marBottom w:val="0"/>
      <w:divBdr>
        <w:top w:val="none" w:sz="0" w:space="0" w:color="auto"/>
        <w:left w:val="none" w:sz="0" w:space="0" w:color="auto"/>
        <w:bottom w:val="none" w:sz="0" w:space="0" w:color="auto"/>
        <w:right w:val="none" w:sz="0" w:space="0" w:color="auto"/>
      </w:divBdr>
    </w:div>
    <w:div w:id="2108621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ellavista2930.d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9156-53EC-C441-A6E1-2B6D67A2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969</Words>
  <Characters>5916</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Nosco</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Jesper Müller-Krogstrup</dc:creator>
  <cp:lastModifiedBy>Egon Hedegaard</cp:lastModifiedBy>
  <cp:revision>2</cp:revision>
  <cp:lastPrinted>2019-06-25T10:08:00Z</cp:lastPrinted>
  <dcterms:created xsi:type="dcterms:W3CDTF">2019-06-25T16:31:00Z</dcterms:created>
  <dcterms:modified xsi:type="dcterms:W3CDTF">2019-06-25T16:31:00Z</dcterms:modified>
</cp:coreProperties>
</file>